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77E31" w:rsidRDefault="00777E31" w:rsidP="00F106E4">
      <w:pPr>
        <w:pStyle w:val="a3"/>
        <w:tabs>
          <w:tab w:val="left" w:pos="6946"/>
        </w:tabs>
        <w:spacing w:line="360" w:lineRule="auto"/>
        <w:ind w:left="0"/>
        <w:jc w:val="center"/>
        <w:outlineLvl w:val="0"/>
        <w:rPr>
          <w:sz w:val="28"/>
          <w:szCs w:val="28"/>
          <w:lang w:val="en-US"/>
        </w:rPr>
      </w:pPr>
      <w:bookmarkStart w:id="0" w:name="_Toc26616819"/>
    </w:p>
    <w:p w:rsidR="00777E31" w:rsidRDefault="00BD0342" w:rsidP="00BD034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Воспитание и развитие личности в семье</w:t>
      </w:r>
    </w:p>
    <w:p w:rsidR="00160A25" w:rsidRDefault="00160A25" w:rsidP="00F106E4">
      <w:pPr>
        <w:pStyle w:val="a3"/>
        <w:numPr>
          <w:ilvl w:val="0"/>
          <w:numId w:val="4"/>
        </w:numPr>
        <w:spacing w:line="360" w:lineRule="auto"/>
        <w:ind w:left="0" w:firstLine="709"/>
        <w:outlineLvl w:val="0"/>
        <w:rPr>
          <w:sz w:val="28"/>
          <w:szCs w:val="28"/>
        </w:rPr>
      </w:pPr>
      <w:bookmarkStart w:id="1" w:name="_Toc26616820"/>
      <w:bookmarkStart w:id="2" w:name="_Toc26616888"/>
      <w:bookmarkEnd w:id="0"/>
      <w:r w:rsidRPr="00DC5C37">
        <w:rPr>
          <w:sz w:val="28"/>
          <w:szCs w:val="28"/>
        </w:rPr>
        <w:t>Семья как социальная ячейка общества</w:t>
      </w:r>
      <w:bookmarkEnd w:id="1"/>
      <w:bookmarkEnd w:id="2"/>
    </w:p>
    <w:p w:rsidR="00653FA6" w:rsidRPr="00DC5C37" w:rsidRDefault="00653FA6" w:rsidP="00653FA6">
      <w:pPr>
        <w:pStyle w:val="a3"/>
        <w:spacing w:line="360" w:lineRule="auto"/>
        <w:ind w:left="709"/>
        <w:rPr>
          <w:sz w:val="28"/>
          <w:szCs w:val="28"/>
        </w:rPr>
      </w:pPr>
    </w:p>
    <w:p w:rsidR="00160A25" w:rsidRPr="002644E3" w:rsidRDefault="00160A25" w:rsidP="00653FA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C5C37">
        <w:rPr>
          <w:i/>
          <w:color w:val="000000"/>
          <w:sz w:val="28"/>
          <w:szCs w:val="28"/>
        </w:rPr>
        <w:tab/>
      </w:r>
      <w:r w:rsidRPr="00DC5C37">
        <w:rPr>
          <w:color w:val="000000"/>
          <w:sz w:val="28"/>
          <w:szCs w:val="28"/>
        </w:rPr>
        <w:t>Семья является фундаментальной социальной ячейкой общества. От ее морального и физического здоровья зависит эффективность воспитания, характер жизни и производительность труда трудовых коллективов. У семьи как коллектива есть свои характерные черты и многообразные функции. Она - часть общества, базисный коллектив среди других трудовых и общественных коллективов. Здоровая семья ты</w:t>
      </w:r>
      <w:r w:rsidR="007D09FE" w:rsidRPr="00DC5C37">
        <w:rPr>
          <w:color w:val="000000"/>
          <w:sz w:val="28"/>
          <w:szCs w:val="28"/>
        </w:rPr>
        <w:t>сячью невидимых нитей связана с</w:t>
      </w:r>
      <w:r w:rsidR="00E12ACC">
        <w:rPr>
          <w:color w:val="000000"/>
          <w:sz w:val="28"/>
          <w:szCs w:val="28"/>
        </w:rPr>
        <w:t xml:space="preserve"> множеством </w:t>
      </w:r>
      <w:r w:rsidRPr="00DC5C37">
        <w:rPr>
          <w:color w:val="000000"/>
          <w:sz w:val="28"/>
          <w:szCs w:val="28"/>
        </w:rPr>
        <w:t>других коллективов: тр</w:t>
      </w:r>
      <w:r w:rsidR="007D09FE" w:rsidRPr="00DC5C37">
        <w:rPr>
          <w:color w:val="000000"/>
          <w:sz w:val="28"/>
          <w:szCs w:val="28"/>
        </w:rPr>
        <w:t>удовыми, школой, детским садом,</w:t>
      </w:r>
      <w:r w:rsidRPr="00DC5C37">
        <w:rPr>
          <w:color w:val="000000"/>
          <w:sz w:val="28"/>
          <w:szCs w:val="28"/>
        </w:rPr>
        <w:t xml:space="preserve"> клубами, внешкольными учреждениями, организациями по месту жительства, различными обществами, с другими семьями. Чем шире и глубже связи семьи с другими коллективами, тем содержательнее, богаче и интереснее ее жизнь, тем крепче сама семья и прочнее ее положение в общей</w:t>
      </w:r>
      <w:r w:rsidR="00BD0342">
        <w:rPr>
          <w:color w:val="000000"/>
          <w:sz w:val="28"/>
          <w:szCs w:val="28"/>
        </w:rPr>
        <w:t xml:space="preserve"> системе общественных отношений.</w:t>
      </w:r>
    </w:p>
    <w:p w:rsidR="00816F52" w:rsidRDefault="00E12ACC" w:rsidP="00653FA6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0A25" w:rsidRPr="00DC5C37">
        <w:rPr>
          <w:color w:val="000000"/>
          <w:sz w:val="28"/>
          <w:szCs w:val="28"/>
        </w:rPr>
        <w:t xml:space="preserve">Семье свойственно естественное самоуправление, которое предполагает распределение функций всеми членами, ответственное их исполнение. </w:t>
      </w:r>
      <w:r w:rsidR="00816F52">
        <w:rPr>
          <w:color w:val="000000"/>
          <w:sz w:val="28"/>
          <w:szCs w:val="28"/>
        </w:rPr>
        <w:t xml:space="preserve">Главная, центральная функция семьи  -  воспитательная. </w:t>
      </w:r>
      <w:r w:rsidR="00160A25" w:rsidRPr="00DC5C37">
        <w:rPr>
          <w:color w:val="000000"/>
          <w:sz w:val="28"/>
          <w:szCs w:val="28"/>
        </w:rPr>
        <w:t>От того, как понимают родители воспитательную функцию, как налажено исполнение всех семейных обязанностей, как складываются взаимоотношения, зависят направленность и характер семейного воспитания. Отношения в семье формируют в ребенке соответствующие черты характера и личностные качества. Каковы отношения, каков характер жизни, таково и семейное воспитание. Фактор личной жизни родителей, характер их отношений между собой и с детьми является определяющим, что предъявляет самые высокие требования к их личности, образу жизни, исполнению всех семейных обязанностей.</w:t>
      </w:r>
    </w:p>
    <w:p w:rsidR="00160A25" w:rsidRPr="002644E3" w:rsidRDefault="00160A25" w:rsidP="00653FA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C5C37">
        <w:rPr>
          <w:color w:val="000000"/>
          <w:sz w:val="28"/>
          <w:szCs w:val="28"/>
        </w:rPr>
        <w:tab/>
        <w:t xml:space="preserve">Эффективность воспитания в семье во многом зависит от того, насколько она осознает себя частью общества, гражданской ячейкой, участвующей в </w:t>
      </w:r>
      <w:r w:rsidRPr="00DC5C37">
        <w:rPr>
          <w:color w:val="000000"/>
          <w:sz w:val="28"/>
          <w:szCs w:val="28"/>
        </w:rPr>
        <w:lastRenderedPageBreak/>
        <w:t xml:space="preserve">активном обновлении жизни. В семье формируется неформальное мнение по самым острым и животрепещущим вопросам общественной жизни, проявляется непоказное отношение к жизни, подлинное нравственное лицо членов семьи. Необходимо, чтобы семья, в ее своеобразии и разнообразии, поднималась до самых высоких общественных идеалов, интересов и требований в гражданском, правовом, нравственном, </w:t>
      </w:r>
      <w:r w:rsidR="00E12ACC">
        <w:rPr>
          <w:color w:val="000000"/>
          <w:sz w:val="28"/>
          <w:szCs w:val="28"/>
        </w:rPr>
        <w:t>эстетическом отношениях. Семья –</w:t>
      </w:r>
      <w:r w:rsidRPr="00DC5C37">
        <w:rPr>
          <w:color w:val="000000"/>
          <w:sz w:val="28"/>
          <w:szCs w:val="28"/>
        </w:rPr>
        <w:t xml:space="preserve">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Все это — основная питательная и воспитательная среда, в которой дети живут и которую отражают в себе. Ребенок вырастает человеком и гражданином, если нравственный климат семьи гармонирует с моральной атмосферой в обществе.</w:t>
      </w:r>
    </w:p>
    <w:p w:rsidR="00160A25" w:rsidRDefault="00160A25" w:rsidP="00653FA6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C5C37">
        <w:rPr>
          <w:i/>
          <w:color w:val="000000"/>
          <w:sz w:val="28"/>
          <w:szCs w:val="28"/>
        </w:rPr>
        <w:tab/>
      </w:r>
      <w:r w:rsidRPr="00DC5C37">
        <w:rPr>
          <w:color w:val="000000"/>
          <w:sz w:val="28"/>
          <w:szCs w:val="28"/>
        </w:rPr>
        <w:t>Основными сферами семейной</w:t>
      </w:r>
      <w:r w:rsidRPr="00DC5C37">
        <w:rPr>
          <w:i/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>жизни, в которых реализуется воспитательная функция, являются органически связанные между собой сферы долга, любви и интереса.</w:t>
      </w:r>
      <w:r w:rsidRPr="00DC5C37">
        <w:rPr>
          <w:i/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>Отсу</w:t>
      </w:r>
      <w:r w:rsidR="0040638D" w:rsidRPr="00DC5C37">
        <w:rPr>
          <w:color w:val="000000"/>
          <w:sz w:val="28"/>
          <w:szCs w:val="28"/>
        </w:rPr>
        <w:t>тствие активной, содержательной</w:t>
      </w:r>
      <w:r w:rsidRPr="00DC5C37">
        <w:rPr>
          <w:color w:val="000000"/>
          <w:sz w:val="28"/>
          <w:szCs w:val="28"/>
        </w:rPr>
        <w:t xml:space="preserve"> жизнедеятельности в этих сферах лишает семью возможности эффективного положительного воспитательного влияния на детей. Гармоничное взаимодействие всех сфер, осуществляемое родителями, способствует возрастанию авторитета, делает процесс воспитания в семье полноценным и целостным, формирующим духовно здоровую, нравственную личность.</w:t>
      </w:r>
    </w:p>
    <w:p w:rsidR="001748C6" w:rsidRPr="00DC5C37" w:rsidRDefault="001748C6" w:rsidP="00653FA6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653FA6" w:rsidRDefault="001748C6" w:rsidP="00F106E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bookmarkStart w:id="3" w:name="_Toc26616821"/>
      <w:bookmarkStart w:id="4" w:name="_Toc26616889"/>
      <w:r>
        <w:rPr>
          <w:color w:val="000000"/>
          <w:sz w:val="28"/>
          <w:szCs w:val="28"/>
        </w:rPr>
        <w:t>Семейное воспитание</w:t>
      </w:r>
      <w:bookmarkEnd w:id="3"/>
      <w:bookmarkEnd w:id="4"/>
    </w:p>
    <w:p w:rsidR="001748C6" w:rsidRDefault="001748C6" w:rsidP="001748C6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193E55" w:rsidRPr="00DC5C37" w:rsidRDefault="001748C6" w:rsidP="001748C6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3FA6" w:rsidRPr="00DC5C37">
        <w:rPr>
          <w:color w:val="000000"/>
          <w:sz w:val="28"/>
          <w:szCs w:val="28"/>
        </w:rPr>
        <w:t xml:space="preserve">Семейное воспитание </w:t>
      </w:r>
      <w:r w:rsidR="00160A25" w:rsidRPr="00DC5C37">
        <w:rPr>
          <w:color w:val="000000"/>
          <w:sz w:val="28"/>
          <w:szCs w:val="28"/>
        </w:rPr>
        <w:t xml:space="preserve">– это очень важная, существенная часть общественного воспитания. Оно строится на основе устойчивых контактов и эмоциональных отношений детей и родителей между собой, поскольку семья – это основная среда обитания и жизнедеятельности детей, которая во многом сохраняется и в подростковый период. В процессе семейного общения </w:t>
      </w:r>
      <w:r w:rsidR="00160A25" w:rsidRPr="00DC5C37">
        <w:rPr>
          <w:color w:val="000000"/>
          <w:sz w:val="28"/>
          <w:szCs w:val="28"/>
        </w:rPr>
        <w:lastRenderedPageBreak/>
        <w:t>младшим передаются жизненный опыт старших поколений, уровень культуры, образцы поведения. Система семейного воспитания всегда сугубо индивидуальна, складывается в условиях конкретной семьи силами родителей и родственников. На ее формирование влияет множество факторов, например такие, как наследственность, физическое и психическое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 и т. д. Все это органично переплетается и в каждом конкретном случае проявляется по-разному.</w:t>
      </w:r>
    </w:p>
    <w:p w:rsidR="00160A25" w:rsidRPr="00DC5C37" w:rsidRDefault="001748C6" w:rsidP="001748C6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0A25" w:rsidRPr="00DC5C37">
        <w:rPr>
          <w:color w:val="000000"/>
          <w:sz w:val="28"/>
          <w:szCs w:val="28"/>
        </w:rPr>
        <w:t>Семейное воспитание имеет свои </w:t>
      </w:r>
      <w:r w:rsidR="00160A25" w:rsidRPr="00DC5C37">
        <w:rPr>
          <w:bCs/>
          <w:color w:val="000000"/>
          <w:sz w:val="28"/>
          <w:szCs w:val="28"/>
        </w:rPr>
        <w:t>принципы.</w:t>
      </w:r>
      <w:r w:rsidR="00160A25" w:rsidRPr="00DC5C37">
        <w:rPr>
          <w:b/>
          <w:bCs/>
          <w:color w:val="000000"/>
          <w:sz w:val="28"/>
          <w:szCs w:val="28"/>
        </w:rPr>
        <w:t> </w:t>
      </w:r>
      <w:r w:rsidR="00160A25" w:rsidRPr="00DC5C37">
        <w:rPr>
          <w:color w:val="000000"/>
          <w:sz w:val="28"/>
          <w:szCs w:val="28"/>
        </w:rPr>
        <w:t>Наиболее общие из них: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гуманность и милосердие к растущему человеку;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вовлечение детей в жизнедеятельность семьи как ее равноправных участников;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открытость и доверительность отношений с детьми;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оптимистичность и доброжелательность взаимоотношений в семье;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последовательность в своих требованиях;</w:t>
      </w:r>
    </w:p>
    <w:p w:rsidR="00160A25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color w:val="000000"/>
          <w:sz w:val="28"/>
          <w:szCs w:val="28"/>
        </w:rPr>
        <w:t>оказание посильной помощи своему ребенку, готовность отвечать на его вопросы.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Кроме общих, есть ряд </w:t>
      </w:r>
      <w:r w:rsidRPr="00DC5C37">
        <w:rPr>
          <w:iCs/>
          <w:color w:val="000000"/>
          <w:sz w:val="28"/>
          <w:szCs w:val="28"/>
        </w:rPr>
        <w:t>частных принципов,</w:t>
      </w:r>
      <w:r w:rsidRPr="00DC5C37">
        <w:rPr>
          <w:i/>
          <w:i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не менее значимых для семейного воспитания: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>не применять</w:t>
      </w:r>
      <w:r w:rsidRPr="001748C6">
        <w:rPr>
          <w:i/>
          <w:iCs/>
          <w:color w:val="000000"/>
          <w:sz w:val="28"/>
          <w:szCs w:val="28"/>
        </w:rPr>
        <w:t> </w:t>
      </w:r>
      <w:r w:rsidRPr="001748C6">
        <w:rPr>
          <w:color w:val="000000"/>
          <w:sz w:val="28"/>
          <w:szCs w:val="28"/>
        </w:rPr>
        <w:t>физические наказания, 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>не читать</w:t>
      </w:r>
      <w:r w:rsidRPr="001748C6">
        <w:rPr>
          <w:i/>
          <w:iCs/>
          <w:color w:val="000000"/>
          <w:sz w:val="28"/>
          <w:szCs w:val="28"/>
        </w:rPr>
        <w:t> </w:t>
      </w:r>
      <w:r w:rsidRPr="001748C6">
        <w:rPr>
          <w:color w:val="000000"/>
          <w:sz w:val="28"/>
          <w:szCs w:val="28"/>
        </w:rPr>
        <w:t>чужие письма и дневники; 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 xml:space="preserve">не морализировать; 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>не говорить</w:t>
      </w:r>
      <w:r w:rsidRPr="001748C6">
        <w:rPr>
          <w:i/>
          <w:iCs/>
          <w:color w:val="000000"/>
          <w:sz w:val="28"/>
          <w:szCs w:val="28"/>
        </w:rPr>
        <w:t> </w:t>
      </w:r>
      <w:r w:rsidRPr="001748C6">
        <w:rPr>
          <w:color w:val="000000"/>
          <w:sz w:val="28"/>
          <w:szCs w:val="28"/>
        </w:rPr>
        <w:t>слишком много; 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>не требовать </w:t>
      </w:r>
      <w:r w:rsidRPr="001748C6">
        <w:rPr>
          <w:color w:val="000000"/>
          <w:sz w:val="28"/>
          <w:szCs w:val="28"/>
        </w:rPr>
        <w:t>немедленного повиновения; </w:t>
      </w:r>
    </w:p>
    <w:p w:rsidR="001748C6" w:rsidRPr="001748C6" w:rsidRDefault="00160A25" w:rsidP="001748C6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48C6">
        <w:rPr>
          <w:iCs/>
          <w:color w:val="000000"/>
          <w:sz w:val="28"/>
          <w:szCs w:val="28"/>
        </w:rPr>
        <w:t>не</w:t>
      </w:r>
      <w:r w:rsidRPr="001748C6">
        <w:rPr>
          <w:i/>
          <w:iCs/>
          <w:color w:val="000000"/>
          <w:sz w:val="28"/>
          <w:szCs w:val="28"/>
        </w:rPr>
        <w:t xml:space="preserve"> </w:t>
      </w:r>
      <w:r w:rsidRPr="001748C6">
        <w:rPr>
          <w:iCs/>
          <w:color w:val="000000"/>
          <w:sz w:val="28"/>
          <w:szCs w:val="28"/>
        </w:rPr>
        <w:t>потакать</w:t>
      </w:r>
      <w:r w:rsidRPr="001748C6">
        <w:rPr>
          <w:i/>
          <w:iCs/>
          <w:color w:val="000000"/>
          <w:sz w:val="28"/>
          <w:szCs w:val="28"/>
        </w:rPr>
        <w:t> </w:t>
      </w:r>
      <w:r w:rsidRPr="001748C6">
        <w:rPr>
          <w:color w:val="000000"/>
          <w:sz w:val="28"/>
          <w:szCs w:val="28"/>
        </w:rPr>
        <w:t xml:space="preserve">негативным поступкам и др. </w:t>
      </w:r>
      <w:r w:rsidRPr="001748C6">
        <w:rPr>
          <w:color w:val="000000"/>
          <w:sz w:val="28"/>
          <w:szCs w:val="28"/>
        </w:rPr>
        <w:tab/>
      </w:r>
    </w:p>
    <w:p w:rsidR="00160A25" w:rsidRPr="002644E3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bCs/>
          <w:color w:val="000000"/>
          <w:sz w:val="28"/>
          <w:szCs w:val="28"/>
        </w:rPr>
        <w:t>Содержание семейного воспитания</w:t>
      </w:r>
      <w:r w:rsidRPr="00DC5C37">
        <w:rPr>
          <w:b/>
          <w:b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 xml:space="preserve">охватывает все направления. В семье осуществляется физическое, эстетическое, трудовое, умственное и нравственное воспитание детей, изменяясь от возраста к возрасту. По мере сил </w:t>
      </w:r>
      <w:r w:rsidRPr="00DC5C37">
        <w:rPr>
          <w:color w:val="000000"/>
          <w:sz w:val="28"/>
          <w:szCs w:val="28"/>
        </w:rPr>
        <w:lastRenderedPageBreak/>
        <w:t xml:space="preserve">родители и близкие в семье дают </w:t>
      </w:r>
      <w:r w:rsidR="001748C6">
        <w:rPr>
          <w:color w:val="000000"/>
          <w:sz w:val="28"/>
          <w:szCs w:val="28"/>
        </w:rPr>
        <w:t>детям</w:t>
      </w:r>
      <w:r w:rsidRPr="00DC5C37">
        <w:rPr>
          <w:color w:val="000000"/>
          <w:sz w:val="28"/>
          <w:szCs w:val="28"/>
        </w:rPr>
        <w:t xml:space="preserve"> знания о природе, обществе, производстве, профессиях, технике; формируют опыт творческой деятельности; вырабатывают некоторые интеллектуальные навыки; наконец, воспитывают отношение к миру, людям, профессии, жизни.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Особое место в семейном воспитании занимает нравственное воспитание и в первую очередь воспитание таких качеств, как доброжелательность, доброта, внимание и милосердие к людям, честность, открытость, трудолюбие. Иногда сюда относят послушание, но не все считают его добродетелью. В последние годы в семьях возобновляется религиозное воспитание.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bCs/>
          <w:color w:val="000000"/>
          <w:sz w:val="28"/>
          <w:szCs w:val="28"/>
        </w:rPr>
        <w:t>Целью семейного воспитания</w:t>
      </w:r>
      <w:r w:rsidRPr="00DC5C37">
        <w:rPr>
          <w:b/>
          <w:b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является формирование таких качеств личности, которые помогут ей достойно преодолеть трудности и преграды, встречающиеся на жизненном пути.</w:t>
      </w:r>
    </w:p>
    <w:p w:rsidR="001748C6" w:rsidRDefault="00160A25" w:rsidP="001748C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– все это зависит от семьи, от родителей и все это составляет </w:t>
      </w:r>
      <w:r w:rsidRPr="00DC5C37">
        <w:rPr>
          <w:bCs/>
          <w:color w:val="000000"/>
          <w:sz w:val="28"/>
          <w:szCs w:val="28"/>
        </w:rPr>
        <w:t>задачи семейного воспитания.</w:t>
      </w:r>
    </w:p>
    <w:p w:rsidR="00160A25" w:rsidRDefault="001748C6" w:rsidP="001748C6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Семейному воспитанию </w:t>
      </w:r>
      <w:r w:rsidR="00160A25" w:rsidRPr="00DC5C37">
        <w:rPr>
          <w:color w:val="000000"/>
          <w:sz w:val="28"/>
          <w:szCs w:val="28"/>
        </w:rPr>
        <w:t>присущи свои</w:t>
      </w:r>
      <w:r>
        <w:rPr>
          <w:color w:val="000000"/>
          <w:sz w:val="28"/>
          <w:szCs w:val="28"/>
        </w:rPr>
        <w:t xml:space="preserve"> </w:t>
      </w:r>
      <w:r w:rsidR="00160A25" w:rsidRPr="00DC5C37">
        <w:rPr>
          <w:bCs/>
          <w:color w:val="000000"/>
          <w:sz w:val="28"/>
          <w:szCs w:val="28"/>
        </w:rPr>
        <w:t>методы:</w:t>
      </w:r>
      <w:r>
        <w:rPr>
          <w:bCs/>
          <w:color w:val="000000"/>
          <w:sz w:val="28"/>
          <w:szCs w:val="28"/>
        </w:rPr>
        <w:t xml:space="preserve"> </w:t>
      </w:r>
      <w:r w:rsidR="00160A25" w:rsidRPr="00DC5C37">
        <w:rPr>
          <w:color w:val="000000"/>
          <w:sz w:val="28"/>
          <w:szCs w:val="28"/>
        </w:rPr>
        <w:t>личный пример, обсуждение, доверие, показ, любовь, сопереживание, возвышение личности, юмор, поручение, традиции, похвала, сочувствие и т. д. Выбор того или иного метода происходит сугубо индивидуально с учетом конкретной ситуации, в которой происходит воспитательное воздействие.</w:t>
      </w:r>
    </w:p>
    <w:p w:rsidR="001748C6" w:rsidRPr="00DC5C37" w:rsidRDefault="001748C6" w:rsidP="001748C6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0A25" w:rsidRDefault="00160A25" w:rsidP="00F106E4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bookmarkStart w:id="5" w:name="_Toc26616822"/>
      <w:bookmarkStart w:id="6" w:name="_Toc26616890"/>
      <w:r w:rsidRPr="00DC5C37">
        <w:rPr>
          <w:color w:val="000000"/>
          <w:sz w:val="28"/>
          <w:szCs w:val="28"/>
        </w:rPr>
        <w:t>Отношения родителей и детей</w:t>
      </w:r>
      <w:bookmarkEnd w:id="5"/>
      <w:bookmarkEnd w:id="6"/>
    </w:p>
    <w:p w:rsidR="001748C6" w:rsidRPr="00DC5C37" w:rsidRDefault="001748C6" w:rsidP="001748C6">
      <w:pPr>
        <w:pStyle w:val="a3"/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Каждая семья обладает целым комплексом психологических особенностей. Но общей для всех семей является, как правило, ярко выраженная эмоциональность внутрисемейных отношений. Именно высокая степень эмоциональной близости – это особое качество настоящей, крепкой </w:t>
      </w:r>
      <w:r w:rsidRPr="00DC5C37">
        <w:rPr>
          <w:color w:val="000000"/>
          <w:sz w:val="28"/>
          <w:szCs w:val="28"/>
        </w:rPr>
        <w:lastRenderedPageBreak/>
        <w:t>семьи. Современная многоступенчатая семья может успешно выполнять свои функции, если в ней будут гармонично сочетаться психологические особенности членов семьи всех поколений, благодаря чему они смогут заниматься формированием личности детей.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Семейные отношения – это система взаимных требований и ожиданий, которые ориентированы во всех направлениях – и от старших к младшим членам семьи, и от младших к старшим.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Существуют разные подходы к классификации </w:t>
      </w:r>
      <w:r w:rsidRPr="00DC5C37">
        <w:rPr>
          <w:bCs/>
          <w:color w:val="000000"/>
          <w:sz w:val="28"/>
          <w:szCs w:val="28"/>
        </w:rPr>
        <w:t>стилей</w:t>
      </w:r>
      <w:r w:rsidRPr="00DC5C37">
        <w:rPr>
          <w:b/>
          <w:bCs/>
          <w:color w:val="000000"/>
          <w:sz w:val="28"/>
          <w:szCs w:val="28"/>
        </w:rPr>
        <w:t xml:space="preserve"> </w:t>
      </w:r>
      <w:r w:rsidRPr="00DC5C37">
        <w:rPr>
          <w:bCs/>
          <w:color w:val="000000"/>
          <w:sz w:val="28"/>
          <w:szCs w:val="28"/>
        </w:rPr>
        <w:t>взаимоотношений родителей и детей.</w:t>
      </w:r>
      <w:r w:rsidRPr="00DC5C37">
        <w:rPr>
          <w:b/>
          <w:b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Например, А. Болдуин выделяет два стиля: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1) </w:t>
      </w:r>
      <w:r w:rsidRPr="00DC5C37">
        <w:rPr>
          <w:i/>
          <w:iCs/>
          <w:color w:val="000000"/>
          <w:sz w:val="28"/>
          <w:szCs w:val="28"/>
        </w:rPr>
        <w:t>демократический, </w:t>
      </w:r>
      <w:r w:rsidRPr="00DC5C37">
        <w:rPr>
          <w:color w:val="000000"/>
          <w:sz w:val="28"/>
          <w:szCs w:val="28"/>
        </w:rPr>
        <w:t>который характеризуется высокой степенью вербального общения родителей с детьми, включенностью детей в обсуждение семейных проблем, постоянной готовностью родителей прийти на помощь, стремлением к объективности в воспитании детей;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2) </w:t>
      </w:r>
      <w:r w:rsidRPr="00DC5C37">
        <w:rPr>
          <w:i/>
          <w:iCs/>
          <w:color w:val="000000"/>
          <w:sz w:val="28"/>
          <w:szCs w:val="28"/>
        </w:rPr>
        <w:t>контролирующий, </w:t>
      </w:r>
      <w:r w:rsidRPr="00DC5C37">
        <w:rPr>
          <w:color w:val="000000"/>
          <w:sz w:val="28"/>
          <w:szCs w:val="28"/>
        </w:rPr>
        <w:t>предполагающий существенные ограничения в поведении ребенка с пониманием смысла этих ограничений, четкость и последовательность требований родителей и признание ребенком их как справедливых и обоснованных.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Приведем другую классификацию </w:t>
      </w:r>
      <w:r w:rsidRPr="00DC5C37">
        <w:rPr>
          <w:bCs/>
          <w:color w:val="000000"/>
          <w:sz w:val="28"/>
          <w:szCs w:val="28"/>
        </w:rPr>
        <w:t>стилей взаимоотношений в семье</w:t>
      </w:r>
      <w:r w:rsidRPr="00DC5C37">
        <w:rPr>
          <w:b/>
          <w:b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– авторитарный и демократический.</w:t>
      </w:r>
    </w:p>
    <w:p w:rsidR="00160A25" w:rsidRPr="00DC5C37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i/>
          <w:iCs/>
          <w:color w:val="000000"/>
          <w:sz w:val="28"/>
          <w:szCs w:val="28"/>
        </w:rPr>
        <w:t>Авторитарный стиль </w:t>
      </w:r>
      <w:r w:rsidRPr="00DC5C37">
        <w:rPr>
          <w:color w:val="000000"/>
          <w:sz w:val="28"/>
          <w:szCs w:val="28"/>
        </w:rPr>
        <w:t xml:space="preserve">характеризуется властностью родителей. При этом существует убеждение, что подобным воспитанием можно выработать у ребенка привычку беспрекословного подчинения. Однако в семьях такого типа нет душевного единения, дружбы. Взрослые мало считаются с индивидуальностью ребенка, его возрастными особенностями, интересами и желаниями. Хотя дети растут послушными, дисциплинированными, эти качества складываются у них без эмоционально-позитивного и осознанного отношения к требованиям взрослого. Чаще это слепое послушание основано на опасении быть наказанным. В результате у детей слабо развиваются </w:t>
      </w:r>
      <w:r w:rsidRPr="00DC5C37">
        <w:rPr>
          <w:color w:val="000000"/>
          <w:sz w:val="28"/>
          <w:szCs w:val="28"/>
        </w:rPr>
        <w:lastRenderedPageBreak/>
        <w:t>самостоятельность, инициатива, творчество. Именно в таких семьях подростки чаще всего вступают в конфликты с родителями, отдаляются от семьи.</w:t>
      </w:r>
    </w:p>
    <w:p w:rsidR="00160A25" w:rsidRPr="002644E3" w:rsidRDefault="00160A25" w:rsidP="001748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При </w:t>
      </w:r>
      <w:r w:rsidRPr="00DC5C37">
        <w:rPr>
          <w:iCs/>
          <w:color w:val="000000"/>
          <w:sz w:val="28"/>
          <w:szCs w:val="28"/>
        </w:rPr>
        <w:t>демократическом стиле</w:t>
      </w:r>
      <w:r w:rsidRPr="00DC5C37">
        <w:rPr>
          <w:i/>
          <w:i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взаимоотношения характеризуются взаимной любовью и уважением, вниманием и заботой взрослых и детей друг о друге. В семьях с взаимоотношениями демократического стиля дети являются полноценными участниками жизни семьи, ее труда и отдыха. Родители стараются глубже познать своих детей, выяснить причины их дурных и хороших поступков. Взрослые постоянно обращаются к чувствам и сознанию ребенка, поощряют его инициативу, уважают его мнение. Вместе с тем дети достаточно хорошо знают значения слов «нельзя», «нужно». Демократический стиль семейного воспитания дает наибольший эффект в формировании у детей сознательной дисциплины, заинтересованности в делах семьи, в событиях окружающей жизни. Постепенно у детей формируются инициатива, находчивость, творческий подход к порученному делу. Наказания в таких семьях обычно не применяются – достаточно порицания или огорчения родителей.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Многие исследователи считают, что современные молодые родители не умеют воспитывать своих детей. Причины тому разные:</w:t>
      </w:r>
    </w:p>
    <w:p w:rsidR="00342A30" w:rsidRPr="00DC5C37" w:rsidRDefault="00342A30" w:rsidP="00E12ACC">
      <w:pPr>
        <w:numPr>
          <w:ilvl w:val="0"/>
          <w:numId w:val="9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малодетность в городских условиях уже во многих поколениях приводит к тому, что люди не имеют практических навыков по уходу и воспитанию за своими братьями и сестрами;</w:t>
      </w:r>
    </w:p>
    <w:p w:rsidR="00342A30" w:rsidRPr="00DC5C37" w:rsidRDefault="00342A30" w:rsidP="001748C6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жизнь порознь со старшим поколением лишает молодые семьи возможности пользоваться мудростью старших в вопросах воспитания детей;</w:t>
      </w:r>
    </w:p>
    <w:p w:rsidR="00342A30" w:rsidRPr="00DC5C37" w:rsidRDefault="00342A30" w:rsidP="001748C6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утрачены традиции народной педагогики;</w:t>
      </w:r>
    </w:p>
    <w:p w:rsidR="00342A30" w:rsidRPr="00DC5C37" w:rsidRDefault="00342A30" w:rsidP="001748C6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в условиях города усилилась анонимность общения детей и взрослых;</w:t>
      </w:r>
    </w:p>
    <w:p w:rsidR="00342A30" w:rsidRPr="00DC5C37" w:rsidRDefault="00342A30" w:rsidP="001748C6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возрастающие социальные и экономические трудности, низкая заработная плата и задержка ее выплаты, полная или частичная безработица и необеспеченность в семьях снижает уровень внутрисемейного эмоционального настроя, повышает конфликтность в семье, ухудшает семейные отношения.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lastRenderedPageBreak/>
        <w:t>Семейное воспитание осуществляют, как правило, не профессиональные педагоги. Поэтому в семейном воспитании нередко допускаются ошибки.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Рассмотрим, в качестве примеров, несколько типов неправильного семейного воспитания.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Безнадзорность и бесконтрольность проявляются в отсутствии внимания родителей к воспитанию детей. В результате такого воспитания родители заняты своими делами, а дети, предоставленные сами себе и занятые поисками увеселений, попадают под влияние «уличных компаний».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Гиперопека – жизнь ребенка находится под неустанным надзором. В итоге такого воспитания человек становится нерешительным, безынициативным, неуверенным в своих силах.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Воспитание по типу «Золушки». Такое воспитание приводит к появлению у детей неврозов, чрезмерной чувствительности к невзгодам или озлобленности.</w:t>
      </w:r>
    </w:p>
    <w:p w:rsidR="00342A30" w:rsidRPr="00DC5C37" w:rsidRDefault="00342A30" w:rsidP="001748C6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«Жестокое воспитание» проявляется в том, что ребенка сурово наказывают за малейшую провинность, и он растет в постоянном страхе. На основе страха возникают жестокость, озлобленность, приспособленчество, угодничество.</w:t>
      </w:r>
    </w:p>
    <w:p w:rsidR="00342A30" w:rsidRPr="00B82A7C" w:rsidRDefault="00342A30" w:rsidP="003E00F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Неправильное воспитание уродует характер ребенка и обрекает его на трудные взаимоотношения с окружающими. Следствием неправильного воспитания часто становится нарушение поведения ребенка в семье.</w:t>
      </w:r>
    </w:p>
    <w:p w:rsidR="00342A30" w:rsidRPr="00DC5C37" w:rsidRDefault="00342A30" w:rsidP="003E0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Неизбежной стороной семейной жизни являются </w:t>
      </w:r>
      <w:r w:rsidRPr="00DC5C37">
        <w:rPr>
          <w:bCs/>
          <w:color w:val="000000"/>
          <w:sz w:val="28"/>
          <w:szCs w:val="28"/>
        </w:rPr>
        <w:t>конфликты</w:t>
      </w:r>
      <w:r w:rsidR="009A28F7" w:rsidRPr="00DC5C37">
        <w:rPr>
          <w:bCs/>
          <w:color w:val="000000"/>
          <w:sz w:val="28"/>
          <w:szCs w:val="28"/>
        </w:rPr>
        <w:t>.</w:t>
      </w:r>
      <w:r w:rsidR="009A28F7" w:rsidRPr="00DC5C37">
        <w:rPr>
          <w:b/>
          <w:bCs/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>Причин их возникновения может быть много: расхождение мнений по поводу способов отдыха, относительно воспитания детей, распределения денег и т. д.</w:t>
      </w:r>
    </w:p>
    <w:p w:rsidR="00342A30" w:rsidRPr="00DC5C37" w:rsidRDefault="00342A30" w:rsidP="003E0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Под </w:t>
      </w:r>
      <w:r w:rsidRPr="00DC5C37">
        <w:rPr>
          <w:bCs/>
          <w:iCs/>
          <w:color w:val="000000"/>
          <w:sz w:val="28"/>
          <w:szCs w:val="28"/>
        </w:rPr>
        <w:t>семейным конфликтом</w:t>
      </w:r>
      <w:r w:rsidRPr="00DC5C37">
        <w:rPr>
          <w:b/>
          <w:bCs/>
          <w:i/>
          <w:i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понимается возникшая ситуация неразрешенного противоречия, в которой члены семьи испытывают острые эмоциональные переживания, находятся в состоянии психологического дискомфорта и пытаются решить возникшую проблему односторонне, бескомпромиссными путями и методами.</w:t>
      </w:r>
    </w:p>
    <w:p w:rsidR="00342A30" w:rsidRPr="00DC5C37" w:rsidRDefault="00342A30" w:rsidP="00871D8C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lastRenderedPageBreak/>
        <w:t>Конфликт, как правило, порождается целым комплексом причин. Но по ведущему, основному мотиву, конфликты можно сгруппировать, положив в основу их возникновения следующие причины: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эгоизм одного или обоих супругов;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завышенные материальные потребности одного или обоих супругов;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завышенная самооценка одного или обоих супругов;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несовпадение представлений супругов о роли мужа, жены, матери, отца, главы семьи;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неумение супругов общаться друг с другом, с родственниками, с друзьями и знакомыми;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несовпадение взглядов на ведение домашнего хозяйства;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несовпадение взглядов на воспитание детей;</w:t>
      </w:r>
    </w:p>
    <w:p w:rsidR="00342A30" w:rsidRPr="003E00F0" w:rsidRDefault="00342A30" w:rsidP="003E00F0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0F0">
        <w:rPr>
          <w:color w:val="000000"/>
          <w:sz w:val="28"/>
          <w:szCs w:val="28"/>
        </w:rPr>
        <w:t>различие в типах темпераментов супругов и неумение учитывать это во взаимоотношениях.</w:t>
      </w:r>
    </w:p>
    <w:p w:rsidR="00342A30" w:rsidRPr="00DC5C37" w:rsidRDefault="00342A30" w:rsidP="003E0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Конфликт в отношениях родителей и детей крайне редко возникает случайно и внезапно. Сама природа позаботилась об их взаимной привязанности, выдав им своеобразный аванс в чувстве любви, потребности друг в друге. Конфликт – жесткое столкновение, эмоциональная агрессия, болевой синдром отношений. А боль в организме, как известно, – сигнал бедствия, физиологический «крик» о помощи.</w:t>
      </w:r>
    </w:p>
    <w:p w:rsidR="00342A30" w:rsidRDefault="00342A30" w:rsidP="003E0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Особое воспитательное значение в семье имеет </w:t>
      </w:r>
      <w:r w:rsidRPr="00DC5C37">
        <w:rPr>
          <w:bCs/>
          <w:iCs/>
          <w:color w:val="000000"/>
          <w:sz w:val="28"/>
          <w:szCs w:val="28"/>
        </w:rPr>
        <w:t>авторитет</w:t>
      </w:r>
      <w:r w:rsidRPr="00DC5C3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C5C37">
        <w:rPr>
          <w:bCs/>
          <w:iCs/>
          <w:color w:val="000000"/>
          <w:sz w:val="28"/>
          <w:szCs w:val="28"/>
        </w:rPr>
        <w:t>взрослых.</w:t>
      </w:r>
      <w:r w:rsidRPr="00DC5C37">
        <w:rPr>
          <w:b/>
          <w:bCs/>
          <w:i/>
          <w:iCs/>
          <w:color w:val="000000"/>
          <w:sz w:val="28"/>
          <w:szCs w:val="28"/>
        </w:rPr>
        <w:t> </w:t>
      </w:r>
      <w:r w:rsidRPr="00DC5C37">
        <w:rPr>
          <w:color w:val="000000"/>
          <w:sz w:val="28"/>
          <w:szCs w:val="28"/>
        </w:rPr>
        <w:t>Некоторые родители, у которых возникают проблемы с воспитанием детей, иногда склонны думать, что авторитет дается от природы, что авторитет – это особый талант и, если его нет, то с этим нужно примириться. Эти родители глубоко ошибаются. Авторитет может стать достоянием каждой семьи, важно, чтобы он строился на истинно приоритетных основаниях: требовательности и доброте, открытости и соучастии во всех делах, доверии и ответственности, внимании к детям и их жизни.</w:t>
      </w:r>
    </w:p>
    <w:p w:rsidR="00E840AD" w:rsidRPr="00DC5C37" w:rsidRDefault="00E840AD" w:rsidP="003E0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40AD" w:rsidRDefault="00342A30" w:rsidP="00871D8C">
      <w:pPr>
        <w:pStyle w:val="a3"/>
        <w:keepNext/>
        <w:widowControl w:val="0"/>
        <w:numPr>
          <w:ilvl w:val="0"/>
          <w:numId w:val="4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bookmarkStart w:id="7" w:name="_Toc26616823"/>
      <w:bookmarkStart w:id="8" w:name="_Toc26616891"/>
      <w:r w:rsidRPr="00E840AD">
        <w:rPr>
          <w:color w:val="000000"/>
          <w:sz w:val="28"/>
          <w:szCs w:val="28"/>
        </w:rPr>
        <w:lastRenderedPageBreak/>
        <w:t>Семья — важнейший институт социализации личности</w:t>
      </w:r>
      <w:bookmarkEnd w:id="7"/>
      <w:bookmarkEnd w:id="8"/>
    </w:p>
    <w:p w:rsidR="00E840AD" w:rsidRDefault="00E840AD" w:rsidP="00871D8C">
      <w:pPr>
        <w:pStyle w:val="a3"/>
        <w:keepNext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42A30" w:rsidRPr="00E840AD" w:rsidRDefault="00342A30" w:rsidP="00E840AD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40AD">
        <w:rPr>
          <w:color w:val="000000"/>
          <w:sz w:val="28"/>
          <w:szCs w:val="28"/>
        </w:rPr>
        <w:t>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Семью можно рассматривать в качестве модели и формы базового жизненного</w:t>
      </w:r>
      <w:r w:rsidRPr="00E840AD">
        <w:rPr>
          <w:i/>
          <w:color w:val="000000"/>
          <w:sz w:val="28"/>
          <w:szCs w:val="28"/>
        </w:rPr>
        <w:t xml:space="preserve"> </w:t>
      </w:r>
      <w:r w:rsidRPr="00E840AD">
        <w:rPr>
          <w:color w:val="000000"/>
          <w:sz w:val="28"/>
          <w:szCs w:val="28"/>
        </w:rPr>
        <w:t>тренинга личности. Социализация в семье происходит по двум параллельным направлениям:</w:t>
      </w:r>
    </w:p>
    <w:p w:rsidR="00342A30" w:rsidRPr="00E840AD" w:rsidRDefault="00342A30" w:rsidP="00E840A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40AD">
        <w:rPr>
          <w:color w:val="000000"/>
          <w:sz w:val="28"/>
          <w:szCs w:val="28"/>
        </w:rPr>
        <w:t>в результате целенаправленного процесса воспитания;</w:t>
      </w:r>
    </w:p>
    <w:p w:rsidR="00342A30" w:rsidRPr="00E840AD" w:rsidRDefault="00342A30" w:rsidP="00E840A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40AD">
        <w:rPr>
          <w:color w:val="000000"/>
          <w:sz w:val="28"/>
          <w:szCs w:val="28"/>
        </w:rPr>
        <w:t>по механизму социального научения.</w:t>
      </w:r>
    </w:p>
    <w:p w:rsidR="00E840AD" w:rsidRDefault="001E5D28" w:rsidP="003E0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Исследователи рассмотрели четыре параметра поведения родителей по отношению к ребенку: </w:t>
      </w:r>
    </w:p>
    <w:p w:rsidR="00E840AD" w:rsidRDefault="001E5D28" w:rsidP="003E0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1) контроль; </w:t>
      </w:r>
    </w:p>
    <w:p w:rsidR="00E840AD" w:rsidRDefault="001E5D28" w:rsidP="003E0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2) требование зрелости; </w:t>
      </w:r>
    </w:p>
    <w:p w:rsidR="00E840AD" w:rsidRDefault="001E5D28" w:rsidP="003E0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3) общение; </w:t>
      </w:r>
    </w:p>
    <w:p w:rsidR="00E840AD" w:rsidRDefault="001E5D28" w:rsidP="003E0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4) доброжелательность. </w:t>
      </w:r>
    </w:p>
    <w:p w:rsidR="001E5D28" w:rsidRPr="00E840AD" w:rsidRDefault="00E840AD" w:rsidP="003E00F0">
      <w:pPr>
        <w:spacing w:line="360" w:lineRule="auto"/>
        <w:ind w:firstLine="709"/>
        <w:jc w:val="both"/>
        <w:rPr>
          <w:sz w:val="28"/>
          <w:szCs w:val="28"/>
        </w:rPr>
      </w:pPr>
      <w:r w:rsidRPr="00E840AD">
        <w:rPr>
          <w:color w:val="000000"/>
          <w:sz w:val="28"/>
          <w:szCs w:val="28"/>
        </w:rPr>
        <w:t>Контроль –</w:t>
      </w:r>
      <w:r w:rsidR="001E5D28" w:rsidRPr="00E840AD">
        <w:rPr>
          <w:color w:val="000000"/>
          <w:sz w:val="28"/>
          <w:szCs w:val="28"/>
        </w:rPr>
        <w:t xml:space="preserve"> это попытка влиять на деятельность ребенка. При этом определяется степень подчиненности ребенка требованиям родителей. Требование зрелости </w:t>
      </w:r>
      <w:r w:rsidRPr="00E840AD">
        <w:rPr>
          <w:color w:val="000000"/>
          <w:sz w:val="28"/>
          <w:szCs w:val="28"/>
        </w:rPr>
        <w:t xml:space="preserve">– </w:t>
      </w:r>
      <w:r w:rsidR="001E5D28" w:rsidRPr="00E840AD">
        <w:rPr>
          <w:color w:val="000000"/>
          <w:sz w:val="28"/>
          <w:szCs w:val="28"/>
        </w:rPr>
        <w:t xml:space="preserve">это давление, которое родители оказывают на ребенка, чтобы заставить его действовать на пределе умственных возможностей, высоком социальном и эмоциональном уровне. Общение </w:t>
      </w:r>
      <w:r w:rsidRPr="00E840AD">
        <w:rPr>
          <w:color w:val="000000"/>
          <w:sz w:val="28"/>
          <w:szCs w:val="28"/>
        </w:rPr>
        <w:t xml:space="preserve">– </w:t>
      </w:r>
      <w:r w:rsidR="001E5D28" w:rsidRPr="00E840AD">
        <w:rPr>
          <w:color w:val="000000"/>
          <w:sz w:val="28"/>
          <w:szCs w:val="28"/>
        </w:rPr>
        <w:t xml:space="preserve">это использование родителями убеждения, чтобы добиться от ребенка уступки; выяснение его мнения или отношения к чему-либо. Доброжелательность </w:t>
      </w:r>
      <w:r w:rsidRPr="00E840AD">
        <w:rPr>
          <w:color w:val="000000"/>
          <w:sz w:val="28"/>
          <w:szCs w:val="28"/>
        </w:rPr>
        <w:t xml:space="preserve">– </w:t>
      </w:r>
      <w:r w:rsidR="001E5D28" w:rsidRPr="00E840AD">
        <w:rPr>
          <w:color w:val="000000"/>
          <w:sz w:val="28"/>
          <w:szCs w:val="28"/>
        </w:rPr>
        <w:t>то, насколько родители проявляют заинтересованность в ребенке (похвала, радость от его успехов), теплоту, любовь, заботу, сострадание по отношению к нему.</w:t>
      </w:r>
    </w:p>
    <w:p w:rsidR="001E5D28" w:rsidRPr="00DC5C37" w:rsidRDefault="001E5D28" w:rsidP="003E00F0">
      <w:pPr>
        <w:spacing w:line="360" w:lineRule="auto"/>
        <w:ind w:firstLine="709"/>
        <w:jc w:val="both"/>
        <w:rPr>
          <w:sz w:val="28"/>
          <w:szCs w:val="28"/>
        </w:rPr>
      </w:pPr>
      <w:r w:rsidRPr="00E840AD">
        <w:rPr>
          <w:color w:val="000000"/>
          <w:sz w:val="28"/>
          <w:szCs w:val="28"/>
        </w:rPr>
        <w:t xml:space="preserve">Любая деформация семьи приводит к отрицательным последствиям в развитии личности ребенка. Можно выделить два типа деформации семьи: </w:t>
      </w:r>
      <w:r w:rsidRPr="00E840AD">
        <w:rPr>
          <w:color w:val="000000"/>
          <w:sz w:val="28"/>
          <w:szCs w:val="28"/>
        </w:rPr>
        <w:lastRenderedPageBreak/>
        <w:t xml:space="preserve">структурную и психологическую. Структурная деформация семьи </w:t>
      </w:r>
      <w:r w:rsidR="00E52AD0" w:rsidRPr="00E840AD">
        <w:rPr>
          <w:color w:val="000000"/>
          <w:sz w:val="28"/>
          <w:szCs w:val="28"/>
        </w:rPr>
        <w:t xml:space="preserve">– </w:t>
      </w:r>
      <w:r w:rsidRPr="00E840AD">
        <w:rPr>
          <w:color w:val="000000"/>
          <w:sz w:val="28"/>
          <w:szCs w:val="28"/>
        </w:rPr>
        <w:t>не что иное, как нарушение ее структурной целостности. В наши дни это обычно</w:t>
      </w:r>
      <w:r w:rsidRPr="00DC5C37">
        <w:rPr>
          <w:color w:val="000000"/>
          <w:sz w:val="28"/>
          <w:szCs w:val="28"/>
        </w:rPr>
        <w:t xml:space="preserve"> связано с отсутствием одного из родителей (когда-то ранее о такой деформации говорилось и при отсутствии в семье бабушек и дедушек).</w:t>
      </w:r>
    </w:p>
    <w:p w:rsidR="001E5D28" w:rsidRPr="00BB5EF7" w:rsidRDefault="001E5D28" w:rsidP="003E00F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color w:val="000000"/>
          <w:sz w:val="28"/>
          <w:szCs w:val="28"/>
        </w:rPr>
        <w:t xml:space="preserve">Психологическая деформация семьи связана с нарушением системы межличностных отношений, а также системы отрицательных ценностей, асоциальных установок и т. п. Сюда можно отнести самые разные факторы </w:t>
      </w:r>
      <w:r w:rsidR="00E52AD0" w:rsidRPr="00E840AD">
        <w:rPr>
          <w:color w:val="000000"/>
          <w:sz w:val="28"/>
          <w:szCs w:val="28"/>
        </w:rPr>
        <w:t xml:space="preserve">– </w:t>
      </w:r>
      <w:r w:rsidRPr="00DC5C37">
        <w:rPr>
          <w:color w:val="000000"/>
          <w:sz w:val="28"/>
          <w:szCs w:val="28"/>
        </w:rPr>
        <w:t>от жажды накопительства до алкоголизма.</w:t>
      </w:r>
    </w:p>
    <w:p w:rsidR="001E5D28" w:rsidRPr="00DC5C37" w:rsidRDefault="001E5D28" w:rsidP="003E00F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color w:val="000000"/>
          <w:sz w:val="28"/>
          <w:szCs w:val="28"/>
        </w:rPr>
        <w:t>Отношение к семье в ходе взросления меняется. В процессе социализации группа ровесников в значительной степени замещает родителей</w:t>
      </w:r>
      <w:r w:rsidR="00361BF6" w:rsidRPr="00DC5C37">
        <w:rPr>
          <w:i/>
          <w:color w:val="000000"/>
          <w:sz w:val="28"/>
          <w:szCs w:val="28"/>
        </w:rPr>
        <w:t>.</w:t>
      </w:r>
      <w:r w:rsidR="00361BF6" w:rsidRPr="00DC5C37">
        <w:rPr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>Перенос центра социализации из семьи в группу ровесников приводит к ослаблению эмоциональных связей</w:t>
      </w:r>
      <w:r w:rsidRPr="00DC5C37">
        <w:rPr>
          <w:i/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>с родителями. Необходимо заметить, что замечания относительно «обесценивания» родителей в подростковом и юношеском возрасте являются оче</w:t>
      </w:r>
      <w:r w:rsidR="0000424C">
        <w:rPr>
          <w:color w:val="000000"/>
          <w:sz w:val="28"/>
          <w:szCs w:val="28"/>
        </w:rPr>
        <w:t>нь распространенными.</w:t>
      </w:r>
    </w:p>
    <w:p w:rsidR="00E52AD0" w:rsidRDefault="001E5D28" w:rsidP="00F106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37">
        <w:rPr>
          <w:color w:val="000000"/>
          <w:sz w:val="28"/>
          <w:szCs w:val="28"/>
        </w:rPr>
        <w:t>В целом, как установлено в исследовании, негативное отношение к матери является важным показателем общего неблагополучного развития личности.</w:t>
      </w:r>
      <w:bookmarkStart w:id="9" w:name="_GoBack"/>
      <w:bookmarkEnd w:id="9"/>
      <w:r w:rsidR="00E52AD0">
        <w:rPr>
          <w:color w:val="000000"/>
          <w:sz w:val="28"/>
          <w:szCs w:val="28"/>
        </w:rPr>
        <w:br w:type="page"/>
      </w:r>
    </w:p>
    <w:p w:rsidR="001E5D28" w:rsidRDefault="001E5D28" w:rsidP="00F106E4">
      <w:pPr>
        <w:spacing w:line="360" w:lineRule="auto"/>
        <w:jc w:val="center"/>
        <w:outlineLvl w:val="0"/>
        <w:rPr>
          <w:color w:val="232323"/>
          <w:kern w:val="36"/>
          <w:sz w:val="28"/>
          <w:szCs w:val="28"/>
        </w:rPr>
      </w:pPr>
      <w:bookmarkStart w:id="10" w:name="_Toc26616824"/>
      <w:bookmarkStart w:id="11" w:name="_Toc26616892"/>
      <w:r w:rsidRPr="00DC5C37">
        <w:rPr>
          <w:color w:val="232323"/>
          <w:kern w:val="36"/>
          <w:sz w:val="28"/>
          <w:szCs w:val="28"/>
        </w:rPr>
        <w:lastRenderedPageBreak/>
        <w:t>Заключение</w:t>
      </w:r>
      <w:bookmarkEnd w:id="10"/>
      <w:bookmarkEnd w:id="11"/>
    </w:p>
    <w:p w:rsidR="00E52AD0" w:rsidRPr="00DC5C37" w:rsidRDefault="00E52AD0" w:rsidP="00E52AD0">
      <w:pPr>
        <w:spacing w:line="360" w:lineRule="auto"/>
        <w:jc w:val="center"/>
        <w:rPr>
          <w:color w:val="232323"/>
          <w:kern w:val="36"/>
          <w:sz w:val="28"/>
          <w:szCs w:val="28"/>
        </w:rPr>
      </w:pPr>
    </w:p>
    <w:p w:rsidR="001E5D28" w:rsidRPr="00DC5C37" w:rsidRDefault="001E5D28" w:rsidP="00E52AD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Исходя из всего вышесказанного, можно сделать выводы что:</w:t>
      </w:r>
    </w:p>
    <w:p w:rsidR="001E5D28" w:rsidRPr="00DC5C37" w:rsidRDefault="001E5D28" w:rsidP="00E52AD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 xml:space="preserve">Семья – важнейший институт воспитания, развития </w:t>
      </w:r>
      <w:r w:rsidR="00D472FD" w:rsidRPr="00DC5C37">
        <w:rPr>
          <w:sz w:val="28"/>
          <w:szCs w:val="28"/>
        </w:rPr>
        <w:t xml:space="preserve">и </w:t>
      </w:r>
      <w:r w:rsidRPr="00DC5C37">
        <w:rPr>
          <w:sz w:val="28"/>
          <w:szCs w:val="28"/>
        </w:rPr>
        <w:t>становления личности.</w:t>
      </w:r>
      <w:r w:rsidR="00D472FD" w:rsidRPr="00DC5C37">
        <w:rPr>
          <w:sz w:val="28"/>
          <w:szCs w:val="28"/>
        </w:rPr>
        <w:t xml:space="preserve"> </w:t>
      </w:r>
      <w:r w:rsidRPr="00DC5C37">
        <w:rPr>
          <w:sz w:val="28"/>
          <w:szCs w:val="28"/>
        </w:rPr>
        <w:t>В зависимости от того, какой стиль воспитания избрали родители, у ребенка формируется определ</w:t>
      </w:r>
      <w:r w:rsidR="00193E55" w:rsidRPr="00DC5C37">
        <w:rPr>
          <w:sz w:val="28"/>
          <w:szCs w:val="28"/>
        </w:rPr>
        <w:t>енный характер и поведение. Так</w:t>
      </w:r>
      <w:r w:rsidRPr="00DC5C37">
        <w:rPr>
          <w:sz w:val="28"/>
          <w:szCs w:val="28"/>
        </w:rPr>
        <w:t>же, большую роль играет авторитет родителей и пс</w:t>
      </w:r>
      <w:r w:rsidR="00D472FD" w:rsidRPr="00DC5C37">
        <w:rPr>
          <w:sz w:val="28"/>
          <w:szCs w:val="28"/>
        </w:rPr>
        <w:t xml:space="preserve">ихологическая атмосфера в семье. </w:t>
      </w:r>
      <w:r w:rsidRPr="00DC5C37">
        <w:rPr>
          <w:sz w:val="28"/>
          <w:szCs w:val="28"/>
        </w:rPr>
        <w:t>Допускаемые родителями ошибки, могут очень негативно отразиться на дальнейшей судьбе ребенка.</w:t>
      </w:r>
    </w:p>
    <w:p w:rsidR="001E5D28" w:rsidRPr="00DC5C37" w:rsidRDefault="001E5D28" w:rsidP="00E52AD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 xml:space="preserve">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</w:t>
      </w:r>
      <w:r w:rsidR="00193E55" w:rsidRPr="00DC5C37">
        <w:rPr>
          <w:sz w:val="28"/>
          <w:szCs w:val="28"/>
        </w:rPr>
        <w:t>находится  значительную часть</w:t>
      </w:r>
      <w:r w:rsidRPr="00DC5C37">
        <w:rPr>
          <w:sz w:val="28"/>
          <w:szCs w:val="28"/>
        </w:rPr>
        <w:t xml:space="preserve">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Семья – это особого рода коллектив, играющий в воспитании основную, долговременную и важнейшую роль.</w:t>
      </w:r>
    </w:p>
    <w:p w:rsidR="001E5D28" w:rsidRPr="00DC5C37" w:rsidRDefault="001E5D28" w:rsidP="00E52AD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Положительное воздействие семьи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</w:t>
      </w:r>
    </w:p>
    <w:p w:rsidR="00E52AD0" w:rsidRDefault="001E5D28" w:rsidP="00E52AD0">
      <w:pPr>
        <w:spacing w:line="360" w:lineRule="auto"/>
        <w:ind w:firstLine="709"/>
        <w:jc w:val="both"/>
        <w:rPr>
          <w:sz w:val="28"/>
          <w:szCs w:val="28"/>
        </w:rPr>
      </w:pPr>
      <w:r w:rsidRPr="00DC5C37">
        <w:rPr>
          <w:sz w:val="28"/>
          <w:szCs w:val="28"/>
        </w:rPr>
        <w:t>О</w:t>
      </w:r>
      <w:r w:rsidR="00193E55" w:rsidRPr="00DC5C37">
        <w:rPr>
          <w:sz w:val="28"/>
          <w:szCs w:val="28"/>
        </w:rPr>
        <w:t>пираясь на собственный опыт матери</w:t>
      </w:r>
      <w:r w:rsidRPr="00DC5C37">
        <w:rPr>
          <w:sz w:val="28"/>
          <w:szCs w:val="28"/>
        </w:rPr>
        <w:t>, я могу утверждать что ребенок, воспитывающийся в семье с определенными требованиями, своими традициями, морально-нравственными устоями, формируется полноценной личностью, уважающей свою страну, своих родителей и старшее поколение.</w:t>
      </w:r>
    </w:p>
    <w:p w:rsidR="00E52AD0" w:rsidRDefault="00E52A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A30" w:rsidRDefault="009375A2" w:rsidP="00F106E4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2" w:name="_Toc26616825"/>
      <w:bookmarkStart w:id="13" w:name="_Toc26616893"/>
      <w:r w:rsidRPr="00DC5C37">
        <w:rPr>
          <w:color w:val="000000"/>
          <w:sz w:val="28"/>
          <w:szCs w:val="28"/>
        </w:rPr>
        <w:lastRenderedPageBreak/>
        <w:t>Список литературы</w:t>
      </w:r>
      <w:bookmarkEnd w:id="12"/>
      <w:bookmarkEnd w:id="13"/>
    </w:p>
    <w:p w:rsidR="00E52AD0" w:rsidRPr="00DC5C37" w:rsidRDefault="00E52AD0" w:rsidP="00E52AD0">
      <w:pPr>
        <w:spacing w:line="360" w:lineRule="auto"/>
        <w:jc w:val="center"/>
        <w:rPr>
          <w:color w:val="000000"/>
          <w:sz w:val="28"/>
          <w:szCs w:val="28"/>
        </w:rPr>
      </w:pPr>
    </w:p>
    <w:p w:rsidR="009375A2" w:rsidRPr="00DC5C37" w:rsidRDefault="009375A2" w:rsidP="00DC5C37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C5C37">
        <w:rPr>
          <w:color w:val="000000"/>
          <w:sz w:val="28"/>
          <w:szCs w:val="28"/>
        </w:rPr>
        <w:t>Бордовская Н.В., Реан А.А. Педагогика. Учебник для вузов. СПб:  Издательство  “Питер”,</w:t>
      </w:r>
      <w:r w:rsidR="00964417">
        <w:rPr>
          <w:color w:val="000000"/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 xml:space="preserve">2000. </w:t>
      </w:r>
      <w:r w:rsidR="00964417">
        <w:rPr>
          <w:color w:val="000000"/>
          <w:sz w:val="28"/>
          <w:szCs w:val="28"/>
        </w:rPr>
        <w:t>-</w:t>
      </w:r>
      <w:r w:rsidRPr="00DC5C37">
        <w:rPr>
          <w:color w:val="000000"/>
          <w:sz w:val="28"/>
          <w:szCs w:val="28"/>
        </w:rPr>
        <w:t xml:space="preserve"> 304 с. </w:t>
      </w:r>
    </w:p>
    <w:p w:rsidR="00160A25" w:rsidRPr="00964417" w:rsidRDefault="00507A38" w:rsidP="00964417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C5C37">
        <w:rPr>
          <w:color w:val="000000"/>
          <w:sz w:val="28"/>
          <w:szCs w:val="28"/>
        </w:rPr>
        <w:t>Лихачев Б.Т.</w:t>
      </w:r>
      <w:r w:rsidRPr="00DC5C37">
        <w:rPr>
          <w:sz w:val="28"/>
          <w:szCs w:val="28"/>
        </w:rPr>
        <w:t xml:space="preserve"> </w:t>
      </w:r>
      <w:r w:rsidRPr="00DC5C37">
        <w:rPr>
          <w:color w:val="000000"/>
          <w:sz w:val="28"/>
          <w:szCs w:val="28"/>
        </w:rPr>
        <w:t xml:space="preserve">Педагогика: Курс лекций / Учеб. пособие для студентов </w:t>
      </w:r>
      <w:r w:rsidR="00964417">
        <w:rPr>
          <w:color w:val="000000"/>
          <w:sz w:val="28"/>
          <w:szCs w:val="28"/>
        </w:rPr>
        <w:t xml:space="preserve">Юрайт – </w:t>
      </w:r>
      <w:r w:rsidR="00E40F11" w:rsidRPr="00964417">
        <w:rPr>
          <w:color w:val="000000"/>
          <w:sz w:val="28"/>
          <w:szCs w:val="28"/>
        </w:rPr>
        <w:t>М,</w:t>
      </w:r>
      <w:r w:rsidR="00964417">
        <w:rPr>
          <w:color w:val="000000"/>
          <w:sz w:val="28"/>
          <w:szCs w:val="28"/>
        </w:rPr>
        <w:t xml:space="preserve"> </w:t>
      </w:r>
      <w:r w:rsidR="00E40F11" w:rsidRPr="00964417">
        <w:rPr>
          <w:color w:val="000000"/>
          <w:sz w:val="28"/>
          <w:szCs w:val="28"/>
        </w:rPr>
        <w:t>2001</w:t>
      </w:r>
      <w:r w:rsidR="00964417">
        <w:rPr>
          <w:color w:val="000000"/>
          <w:sz w:val="28"/>
          <w:szCs w:val="28"/>
        </w:rPr>
        <w:t xml:space="preserve">. – </w:t>
      </w:r>
      <w:r w:rsidR="00E40F11" w:rsidRPr="00964417">
        <w:rPr>
          <w:color w:val="000000"/>
          <w:sz w:val="28"/>
          <w:szCs w:val="28"/>
        </w:rPr>
        <w:t>6</w:t>
      </w:r>
      <w:r w:rsidRPr="00964417">
        <w:rPr>
          <w:color w:val="000000"/>
          <w:sz w:val="28"/>
          <w:szCs w:val="28"/>
        </w:rPr>
        <w:t>07с.</w:t>
      </w:r>
    </w:p>
    <w:p w:rsidR="00964417" w:rsidRPr="00964417" w:rsidRDefault="00964417" w:rsidP="00964417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964417">
        <w:rPr>
          <w:sz w:val="28"/>
          <w:szCs w:val="28"/>
        </w:rPr>
        <w:t>Сластенин В.А. и др. Педагогика. Учеб. пособие для студ. высш. пед. учеб. заведен</w:t>
      </w:r>
      <w:r>
        <w:rPr>
          <w:sz w:val="28"/>
          <w:szCs w:val="28"/>
        </w:rPr>
        <w:t>ий / Под ред. В.А. Сластенина. –</w:t>
      </w:r>
      <w:r w:rsidRPr="00964417">
        <w:rPr>
          <w:sz w:val="28"/>
          <w:szCs w:val="28"/>
        </w:rPr>
        <w:t xml:space="preserve"> М.: Издательский центр "Академия", 2002. </w:t>
      </w:r>
      <w:r>
        <w:rPr>
          <w:sz w:val="28"/>
          <w:szCs w:val="28"/>
        </w:rPr>
        <w:t>–</w:t>
      </w:r>
      <w:r w:rsidRPr="00964417">
        <w:rPr>
          <w:sz w:val="28"/>
          <w:szCs w:val="28"/>
        </w:rPr>
        <w:t xml:space="preserve"> 576 с.</w:t>
      </w:r>
    </w:p>
    <w:p w:rsidR="00964417" w:rsidRPr="00964417" w:rsidRDefault="00964417" w:rsidP="00964417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</w:t>
      </w:r>
      <w:r w:rsidRPr="00964417">
        <w:rPr>
          <w:sz w:val="28"/>
          <w:szCs w:val="28"/>
        </w:rPr>
        <w:t>https://bookitut.ru/Psikhologiya-i-pedagogika-Kurs-lekczij.70.html</w:t>
      </w:r>
    </w:p>
    <w:p w:rsidR="00E52AD0" w:rsidRPr="00E52AD0" w:rsidRDefault="00E52AD0" w:rsidP="00E52AD0">
      <w:pPr>
        <w:pStyle w:val="a3"/>
        <w:spacing w:line="360" w:lineRule="auto"/>
        <w:jc w:val="both"/>
        <w:rPr>
          <w:sz w:val="28"/>
          <w:szCs w:val="28"/>
        </w:rPr>
      </w:pPr>
    </w:p>
    <w:sectPr w:rsidR="00E52AD0" w:rsidRPr="00E52AD0" w:rsidSect="00F106E4">
      <w:footerReference w:type="default" r:id="rId8"/>
      <w:type w:val="continuous"/>
      <w:pgSz w:w="11906" w:h="16838"/>
      <w:pgMar w:top="1134" w:right="567" w:bottom="1418" w:left="1701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9F" w:rsidRDefault="000B739F" w:rsidP="00DC5C37">
      <w:r>
        <w:separator/>
      </w:r>
    </w:p>
  </w:endnote>
  <w:endnote w:type="continuationSeparator" w:id="0">
    <w:p w:rsidR="000B739F" w:rsidRDefault="000B739F" w:rsidP="00D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12154"/>
      <w:docPartObj>
        <w:docPartGallery w:val="Page Numbers (Bottom of Page)"/>
        <w:docPartUnique/>
      </w:docPartObj>
    </w:sdtPr>
    <w:sdtEndPr/>
    <w:sdtContent>
      <w:p w:rsidR="00A51A13" w:rsidRDefault="00A51A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42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9F" w:rsidRDefault="000B739F" w:rsidP="00DC5C37">
      <w:r>
        <w:separator/>
      </w:r>
    </w:p>
  </w:footnote>
  <w:footnote w:type="continuationSeparator" w:id="0">
    <w:p w:rsidR="000B739F" w:rsidRDefault="000B739F" w:rsidP="00DC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FB9"/>
    <w:multiLevelType w:val="multilevel"/>
    <w:tmpl w:val="E94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AB70"/>
    <w:multiLevelType w:val="hybridMultilevel"/>
    <w:tmpl w:val="12BAB42E"/>
    <w:lvl w:ilvl="0" w:tplc="5F2D48E2">
      <w:start w:val="1"/>
      <w:numFmt w:val="decimal"/>
      <w:lvlText w:val="%1."/>
      <w:lvlJc w:val="left"/>
      <w:pPr>
        <w:ind w:left="720" w:hanging="360"/>
      </w:pPr>
    </w:lvl>
    <w:lvl w:ilvl="1" w:tplc="21DAF91D">
      <w:start w:val="1"/>
      <w:numFmt w:val="decimal"/>
      <w:lvlText w:val="%2."/>
      <w:lvlJc w:val="left"/>
      <w:pPr>
        <w:ind w:left="1440" w:hanging="360"/>
      </w:pPr>
    </w:lvl>
    <w:lvl w:ilvl="2" w:tplc="66025DA0">
      <w:start w:val="1"/>
      <w:numFmt w:val="decimal"/>
      <w:lvlText w:val="%3."/>
      <w:lvlJc w:val="left"/>
      <w:pPr>
        <w:ind w:left="2160" w:hanging="360"/>
      </w:pPr>
    </w:lvl>
    <w:lvl w:ilvl="3" w:tplc="6A12561C">
      <w:start w:val="1"/>
      <w:numFmt w:val="decimal"/>
      <w:lvlText w:val="%4."/>
      <w:lvlJc w:val="left"/>
      <w:pPr>
        <w:ind w:left="2880" w:hanging="360"/>
      </w:pPr>
    </w:lvl>
    <w:lvl w:ilvl="4" w:tplc="4E39D1F4">
      <w:start w:val="1"/>
      <w:numFmt w:val="decimal"/>
      <w:lvlText w:val="%5."/>
      <w:lvlJc w:val="left"/>
      <w:pPr>
        <w:ind w:left="3600" w:hanging="360"/>
      </w:pPr>
    </w:lvl>
    <w:lvl w:ilvl="5" w:tplc="10910D6A">
      <w:start w:val="1"/>
      <w:numFmt w:val="decimal"/>
      <w:lvlText w:val="%6."/>
      <w:lvlJc w:val="left"/>
      <w:pPr>
        <w:ind w:left="4320" w:hanging="360"/>
      </w:pPr>
    </w:lvl>
    <w:lvl w:ilvl="6" w:tplc="28C0E6F1">
      <w:start w:val="1"/>
      <w:numFmt w:val="decimal"/>
      <w:lvlText w:val="%7."/>
      <w:lvlJc w:val="left"/>
      <w:pPr>
        <w:ind w:left="5040" w:hanging="360"/>
      </w:pPr>
    </w:lvl>
    <w:lvl w:ilvl="7" w:tplc="647FADE1">
      <w:start w:val="1"/>
      <w:numFmt w:val="decimal"/>
      <w:lvlText w:val="%8."/>
      <w:lvlJc w:val="left"/>
      <w:pPr>
        <w:ind w:left="5760" w:hanging="360"/>
      </w:pPr>
    </w:lvl>
    <w:lvl w:ilvl="8" w:tplc="06FBCDFA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5120F5"/>
    <w:multiLevelType w:val="hybridMultilevel"/>
    <w:tmpl w:val="656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CA9"/>
    <w:multiLevelType w:val="hybridMultilevel"/>
    <w:tmpl w:val="D22A54D4"/>
    <w:lvl w:ilvl="0" w:tplc="AF3E590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B8736D7"/>
    <w:multiLevelType w:val="hybridMultilevel"/>
    <w:tmpl w:val="EA0A2A48"/>
    <w:lvl w:ilvl="0" w:tplc="AE9A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7CC1"/>
    <w:multiLevelType w:val="hybridMultilevel"/>
    <w:tmpl w:val="7C487CCA"/>
    <w:lvl w:ilvl="0" w:tplc="37726F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E009EA"/>
    <w:multiLevelType w:val="hybridMultilevel"/>
    <w:tmpl w:val="49E07468"/>
    <w:lvl w:ilvl="0" w:tplc="11148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61488C"/>
    <w:multiLevelType w:val="hybridMultilevel"/>
    <w:tmpl w:val="947E125A"/>
    <w:lvl w:ilvl="0" w:tplc="C518B3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4E3611F"/>
    <w:multiLevelType w:val="hybridMultilevel"/>
    <w:tmpl w:val="5076426E"/>
    <w:lvl w:ilvl="0" w:tplc="AE9A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6C5A1E"/>
    <w:multiLevelType w:val="multilevel"/>
    <w:tmpl w:val="DE0AA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525C1"/>
    <w:multiLevelType w:val="hybridMultilevel"/>
    <w:tmpl w:val="0978A55E"/>
    <w:lvl w:ilvl="0" w:tplc="AE9A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3"/>
    <w:rsid w:val="0000424C"/>
    <w:rsid w:val="00044324"/>
    <w:rsid w:val="00045C19"/>
    <w:rsid w:val="000B739F"/>
    <w:rsid w:val="0013566B"/>
    <w:rsid w:val="0015369A"/>
    <w:rsid w:val="00160A25"/>
    <w:rsid w:val="001748C6"/>
    <w:rsid w:val="00181870"/>
    <w:rsid w:val="00193E55"/>
    <w:rsid w:val="00194023"/>
    <w:rsid w:val="001B5B52"/>
    <w:rsid w:val="001E5D28"/>
    <w:rsid w:val="002644E3"/>
    <w:rsid w:val="002D18CC"/>
    <w:rsid w:val="00342A30"/>
    <w:rsid w:val="00361BF6"/>
    <w:rsid w:val="00364C81"/>
    <w:rsid w:val="003E00F0"/>
    <w:rsid w:val="0040638D"/>
    <w:rsid w:val="0049763C"/>
    <w:rsid w:val="00507A38"/>
    <w:rsid w:val="005324C7"/>
    <w:rsid w:val="0054373B"/>
    <w:rsid w:val="00653FA6"/>
    <w:rsid w:val="0076194D"/>
    <w:rsid w:val="00777E31"/>
    <w:rsid w:val="007A2335"/>
    <w:rsid w:val="007D09FE"/>
    <w:rsid w:val="00816F52"/>
    <w:rsid w:val="00871D8C"/>
    <w:rsid w:val="008A1224"/>
    <w:rsid w:val="009375A2"/>
    <w:rsid w:val="00964417"/>
    <w:rsid w:val="009A28F7"/>
    <w:rsid w:val="00A51A13"/>
    <w:rsid w:val="00B30988"/>
    <w:rsid w:val="00B82A7C"/>
    <w:rsid w:val="00BB5EF7"/>
    <w:rsid w:val="00BD0342"/>
    <w:rsid w:val="00C96C2C"/>
    <w:rsid w:val="00CB5D58"/>
    <w:rsid w:val="00CE3EC8"/>
    <w:rsid w:val="00D472FD"/>
    <w:rsid w:val="00DC5C37"/>
    <w:rsid w:val="00E12ACC"/>
    <w:rsid w:val="00E40F11"/>
    <w:rsid w:val="00E52AD0"/>
    <w:rsid w:val="00E840AD"/>
    <w:rsid w:val="00EB2759"/>
    <w:rsid w:val="00EF190B"/>
    <w:rsid w:val="00F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1359"/>
  <w15:docId w15:val="{644C7D6D-0027-4E09-9CA3-48522AE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C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5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C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94D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autoRedefine/>
    <w:uiPriority w:val="99"/>
    <w:unhideWhenUsed/>
    <w:rsid w:val="00F106E4"/>
    <w:pPr>
      <w:ind w:left="240" w:hanging="240"/>
    </w:pPr>
  </w:style>
  <w:style w:type="paragraph" w:styleId="10">
    <w:name w:val="toc 1"/>
    <w:basedOn w:val="a"/>
    <w:next w:val="a"/>
    <w:autoRedefine/>
    <w:uiPriority w:val="39"/>
    <w:unhideWhenUsed/>
    <w:rsid w:val="00F106E4"/>
    <w:pPr>
      <w:spacing w:after="100" w:line="360" w:lineRule="auto"/>
    </w:pPr>
    <w:rPr>
      <w:sz w:val="28"/>
    </w:rPr>
  </w:style>
  <w:style w:type="character" w:styleId="aa">
    <w:name w:val="Hyperlink"/>
    <w:basedOn w:val="a0"/>
    <w:uiPriority w:val="99"/>
    <w:unhideWhenUsed/>
    <w:rsid w:val="00F10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Ива</b:Tag>
    <b:SourceType>Book</b:SourceType>
    <b:Guid>{9C058CA5-73F5-48B3-9058-954FDFEA5B2B}</b:Guid>
    <b:Author>
      <b:Author>
        <b:NameList>
          <b:Person>
            <b:Last>И.И.</b:Last>
            <b:First>Иванов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C03095-E280-484A-AA76-68BEC5C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2019-12-03T18:20:00Z</dcterms:created>
  <dcterms:modified xsi:type="dcterms:W3CDTF">2019-12-11T12:19:00Z</dcterms:modified>
</cp:coreProperties>
</file>