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D3" w:rsidRDefault="008E1033" w:rsidP="00AE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Бессмертные страницы 18 века</w:t>
      </w:r>
    </w:p>
    <w:p w:rsidR="003B4993" w:rsidRPr="003B4993" w:rsidRDefault="00FF5ED3" w:rsidP="00FF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3B4993" w:rsidRP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Была та смутная пора, </w:t>
      </w:r>
      <w:r w:rsidR="00AB1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3B4993" w:rsidRPr="003B4993" w:rsidRDefault="003B4993" w:rsidP="00FF5ED3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 Когда Россия молодая, </w:t>
      </w:r>
    </w:p>
    <w:p w:rsidR="003B4993" w:rsidRPr="003B4993" w:rsidRDefault="003B4993" w:rsidP="00FF5ED3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 В бореньях силы напрягая, </w:t>
      </w:r>
    </w:p>
    <w:p w:rsidR="003B4993" w:rsidRPr="003B4993" w:rsidRDefault="003B4993" w:rsidP="00FF5ED3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 Мужала с гением Петра. </w:t>
      </w:r>
    </w:p>
    <w:p w:rsidR="003B4993" w:rsidRDefault="003B4993" w:rsidP="00FF5ED3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     </w:t>
      </w:r>
      <w:r w:rsidRPr="003B49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С. Пушкин</w:t>
      </w:r>
    </w:p>
    <w:p w:rsidR="00AE6E7E" w:rsidRPr="00FF5ED3" w:rsidRDefault="00AE6E7E" w:rsidP="00FF5ED3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A70" w:rsidRDefault="008E1033" w:rsidP="00E9698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1033">
        <w:rPr>
          <w:rFonts w:ascii="Times New Roman" w:hAnsi="Times New Roman" w:cs="Times New Roman"/>
          <w:color w:val="333333"/>
          <w:sz w:val="28"/>
          <w:szCs w:val="28"/>
        </w:rPr>
        <w:t xml:space="preserve">          В 18 веке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России происходило много важных событий: преобразовательная деятельность Петра 1, приобретение Россией берегов Балтийского моря, </w:t>
      </w:r>
      <w:r w:rsidR="003B275E">
        <w:rPr>
          <w:rFonts w:ascii="Times New Roman" w:hAnsi="Times New Roman" w:cs="Times New Roman"/>
          <w:color w:val="333333"/>
          <w:sz w:val="28"/>
          <w:szCs w:val="28"/>
        </w:rPr>
        <w:t>достижения в области науки, просвещения, открытие высших учебных заведений, с одной стороны и полное закрепощение крестьян, с другой стороны. Всё происходившее в общественной и политической жизни поставило Россию вровень с европейскими странами и нашло своё отражение в русской литературе. Но писатели не могли не видеть тяжёлое положение крепостных крестьян, которо</w:t>
      </w:r>
      <w:r w:rsidR="00C95CB3">
        <w:rPr>
          <w:rFonts w:ascii="Times New Roman" w:hAnsi="Times New Roman" w:cs="Times New Roman"/>
          <w:color w:val="333333"/>
          <w:sz w:val="28"/>
          <w:szCs w:val="28"/>
        </w:rPr>
        <w:t>е было губительным и для помещиков, получивших практически неогр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>аниченную власть над крепостными</w:t>
      </w:r>
      <w:r w:rsidR="00C95CB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A30B1" w:rsidRDefault="00AE6E7E" w:rsidP="00E07C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E07C28" w:rsidRPr="008E1033">
        <w:rPr>
          <w:rFonts w:ascii="Times New Roman" w:hAnsi="Times New Roman" w:cs="Times New Roman"/>
          <w:color w:val="333333"/>
          <w:sz w:val="28"/>
          <w:szCs w:val="28"/>
        </w:rPr>
        <w:t>Русская литература XVIII в. восприняла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 xml:space="preserve"> опыт европейской литературы,</w:t>
      </w:r>
      <w:r w:rsidR="00E07C28" w:rsidRPr="008E10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 xml:space="preserve">«переработала» его, но при этом сохранила лучшие традиции древнерусской литературы: </w:t>
      </w:r>
      <w:r w:rsidR="00E07C28" w:rsidRPr="008E1033">
        <w:rPr>
          <w:rFonts w:ascii="Times New Roman" w:hAnsi="Times New Roman" w:cs="Times New Roman"/>
          <w:color w:val="333333"/>
          <w:sz w:val="28"/>
          <w:szCs w:val="28"/>
        </w:rPr>
        <w:t xml:space="preserve">гражданственность, интерес к человеческой личности, сатирическую направленность. </w:t>
      </w:r>
      <w:r w:rsidR="00106A70">
        <w:rPr>
          <w:rFonts w:ascii="Times New Roman" w:hAnsi="Times New Roman" w:cs="Times New Roman"/>
          <w:color w:val="333333"/>
          <w:sz w:val="28"/>
          <w:szCs w:val="28"/>
        </w:rPr>
        <w:t xml:space="preserve">Распространение </w:t>
      </w:r>
      <w:r w:rsidR="00391472">
        <w:rPr>
          <w:rFonts w:ascii="Times New Roman" w:hAnsi="Times New Roman" w:cs="Times New Roman"/>
          <w:color w:val="333333"/>
          <w:sz w:val="28"/>
          <w:szCs w:val="28"/>
        </w:rPr>
        <w:t xml:space="preserve">же </w:t>
      </w:r>
      <w:r w:rsidR="00106A70">
        <w:rPr>
          <w:rFonts w:ascii="Times New Roman" w:hAnsi="Times New Roman" w:cs="Times New Roman"/>
          <w:color w:val="333333"/>
          <w:sz w:val="28"/>
          <w:szCs w:val="28"/>
        </w:rPr>
        <w:t>французской культуры в Р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>оссии</w:t>
      </w:r>
      <w:r w:rsidR="003914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06A70">
        <w:rPr>
          <w:rFonts w:ascii="Times New Roman" w:hAnsi="Times New Roman" w:cs="Times New Roman"/>
          <w:color w:val="333333"/>
          <w:sz w:val="28"/>
          <w:szCs w:val="28"/>
        </w:rPr>
        <w:t>привело к тому,</w:t>
      </w:r>
      <w:r w:rsidR="003647D8">
        <w:rPr>
          <w:rFonts w:ascii="Times New Roman" w:hAnsi="Times New Roman" w:cs="Times New Roman"/>
          <w:color w:val="333333"/>
          <w:sz w:val="28"/>
          <w:szCs w:val="28"/>
        </w:rPr>
        <w:t xml:space="preserve"> что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 xml:space="preserve">сюда </w:t>
      </w:r>
      <w:r w:rsidR="003647D8">
        <w:rPr>
          <w:rFonts w:ascii="Times New Roman" w:hAnsi="Times New Roman" w:cs="Times New Roman"/>
          <w:color w:val="333333"/>
          <w:sz w:val="28"/>
          <w:szCs w:val="28"/>
        </w:rPr>
        <w:t xml:space="preserve">из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>Франции</w:t>
      </w:r>
      <w:r w:rsidR="003647D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06A70">
        <w:rPr>
          <w:rFonts w:ascii="Times New Roman" w:hAnsi="Times New Roman" w:cs="Times New Roman"/>
          <w:color w:val="333333"/>
          <w:sz w:val="28"/>
          <w:szCs w:val="28"/>
        </w:rPr>
        <w:t>потянулись люди в поисках лёгкого заработка</w:t>
      </w:r>
      <w:r w:rsidR="003647D8">
        <w:rPr>
          <w:rFonts w:ascii="Times New Roman" w:hAnsi="Times New Roman" w:cs="Times New Roman"/>
          <w:color w:val="333333"/>
          <w:sz w:val="28"/>
          <w:szCs w:val="28"/>
        </w:rPr>
        <w:t xml:space="preserve">. Будучи у себя на родине кучерами или парикмахерами, </w:t>
      </w:r>
      <w:r w:rsidR="00C2128D">
        <w:rPr>
          <w:rFonts w:ascii="Times New Roman" w:hAnsi="Times New Roman" w:cs="Times New Roman"/>
          <w:color w:val="333333"/>
          <w:sz w:val="28"/>
          <w:szCs w:val="28"/>
        </w:rPr>
        <w:t xml:space="preserve">они </w:t>
      </w:r>
      <w:r w:rsidR="003647D8">
        <w:rPr>
          <w:rFonts w:ascii="Times New Roman" w:hAnsi="Times New Roman" w:cs="Times New Roman"/>
          <w:color w:val="333333"/>
          <w:sz w:val="28"/>
          <w:szCs w:val="28"/>
        </w:rPr>
        <w:t>в России становились воспитателями дворянских детей.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>Это очень талантливо</w:t>
      </w:r>
      <w:r w:rsidR="00C2128D">
        <w:rPr>
          <w:rFonts w:ascii="Times New Roman" w:hAnsi="Times New Roman" w:cs="Times New Roman"/>
          <w:color w:val="333333"/>
          <w:sz w:val="28"/>
          <w:szCs w:val="28"/>
        </w:rPr>
        <w:t xml:space="preserve"> и комично отразил </w:t>
      </w:r>
      <w:r w:rsidR="00E07C28">
        <w:rPr>
          <w:rFonts w:ascii="Times New Roman" w:hAnsi="Times New Roman" w:cs="Times New Roman"/>
          <w:color w:val="333333"/>
          <w:sz w:val="28"/>
          <w:szCs w:val="28"/>
        </w:rPr>
        <w:t>Д.И. Фонвизин в своей комедии «Недоросль»</w:t>
      </w:r>
      <w:r w:rsidR="00C873BE">
        <w:rPr>
          <w:rFonts w:ascii="Times New Roman" w:hAnsi="Times New Roman" w:cs="Times New Roman"/>
          <w:color w:val="333333"/>
          <w:sz w:val="28"/>
          <w:szCs w:val="28"/>
        </w:rPr>
        <w:t>, которая была</w:t>
      </w:r>
      <w:r w:rsidR="00C873BE" w:rsidRPr="00C873BE">
        <w:rPr>
          <w:rFonts w:ascii="Times New Roman" w:hAnsi="Times New Roman" w:cs="Times New Roman"/>
          <w:bCs/>
          <w:sz w:val="28"/>
          <w:szCs w:val="28"/>
        </w:rPr>
        <w:t xml:space="preserve"> написана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</w:t>
      </w:r>
      <w:r w:rsidR="00C873BE" w:rsidRPr="00C873BE">
        <w:rPr>
          <w:rFonts w:ascii="Times New Roman" w:hAnsi="Times New Roman" w:cs="Times New Roman"/>
          <w:bCs/>
          <w:sz w:val="28"/>
          <w:szCs w:val="28"/>
        </w:rPr>
        <w:t>в</w:t>
      </w:r>
      <w:r w:rsidR="005B608E">
        <w:rPr>
          <w:rFonts w:ascii="Times New Roman" w:hAnsi="Times New Roman" w:cs="Times New Roman"/>
          <w:sz w:val="28"/>
          <w:szCs w:val="28"/>
        </w:rPr>
        <w:t xml:space="preserve"> 1782</w:t>
      </w:r>
      <w:r w:rsidR="00C873BE" w:rsidRPr="00C873BE">
        <w:rPr>
          <w:rFonts w:ascii="Times New Roman" w:hAnsi="Times New Roman" w:cs="Times New Roman"/>
          <w:sz w:val="28"/>
          <w:szCs w:val="28"/>
        </w:rPr>
        <w:t xml:space="preserve"> году, когда в России господствовали идеи просвещенной монархии.</w:t>
      </w:r>
      <w:r w:rsidR="00C873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>Он сохранил</w:t>
      </w:r>
      <w:r w:rsidR="0058535D">
        <w:rPr>
          <w:rFonts w:ascii="Times New Roman" w:hAnsi="Times New Roman" w:cs="Times New Roman"/>
          <w:color w:val="333333"/>
          <w:sz w:val="28"/>
          <w:szCs w:val="28"/>
        </w:rPr>
        <w:t xml:space="preserve"> при этом все требования классицизма: деление героев на положительных и отри</w:t>
      </w:r>
      <w:r w:rsidR="002B7963">
        <w:rPr>
          <w:rFonts w:ascii="Times New Roman" w:hAnsi="Times New Roman" w:cs="Times New Roman"/>
          <w:color w:val="333333"/>
          <w:sz w:val="28"/>
          <w:szCs w:val="28"/>
        </w:rPr>
        <w:t>цательных, правило трёх единств: места, времени и действия, а также</w:t>
      </w:r>
      <w:r w:rsidR="0058535D">
        <w:rPr>
          <w:rFonts w:ascii="Times New Roman" w:hAnsi="Times New Roman" w:cs="Times New Roman"/>
          <w:color w:val="333333"/>
          <w:sz w:val="28"/>
          <w:szCs w:val="28"/>
        </w:rPr>
        <w:t xml:space="preserve"> любовный треугольник.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2B7963">
        <w:rPr>
          <w:rFonts w:ascii="Times New Roman" w:hAnsi="Times New Roman" w:cs="Times New Roman"/>
          <w:color w:val="333333"/>
          <w:sz w:val="28"/>
          <w:szCs w:val="28"/>
        </w:rPr>
        <w:t xml:space="preserve">ри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>этом</w:t>
      </w:r>
      <w:r w:rsidR="002B7963">
        <w:rPr>
          <w:rFonts w:ascii="Times New Roman" w:hAnsi="Times New Roman" w:cs="Times New Roman"/>
          <w:color w:val="333333"/>
          <w:sz w:val="28"/>
          <w:szCs w:val="28"/>
        </w:rPr>
        <w:t xml:space="preserve"> показал губительность крепостничества для дворян, 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 xml:space="preserve">высмеял </w:t>
      </w:r>
      <w:r w:rsidR="000F5FD2">
        <w:rPr>
          <w:rFonts w:ascii="Times New Roman" w:hAnsi="Times New Roman" w:cs="Times New Roman"/>
          <w:color w:val="333333"/>
          <w:sz w:val="28"/>
          <w:szCs w:val="28"/>
        </w:rPr>
        <w:t>никчемность учителей-французов, непонимание дворя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="000F5FD2">
        <w:rPr>
          <w:rFonts w:ascii="Times New Roman" w:hAnsi="Times New Roman" w:cs="Times New Roman"/>
          <w:color w:val="333333"/>
          <w:sz w:val="28"/>
          <w:szCs w:val="28"/>
        </w:rPr>
        <w:t>ми необходимости достойного воспитани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 xml:space="preserve">я своих чад. 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>Фонвизин верил, что</w:t>
      </w:r>
      <w:r w:rsidR="000F5F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>в России того времени можно было честно заработать деньги, как это получилось у Стародума. Приостановить жестокость помещиков по отношению к крестьянам тоже, по его мнению, возможно</w:t>
      </w:r>
      <w:r w:rsidR="00C75511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7A30B1">
        <w:rPr>
          <w:rFonts w:ascii="Times New Roman" w:hAnsi="Times New Roman" w:cs="Times New Roman"/>
          <w:color w:val="333333"/>
          <w:sz w:val="28"/>
          <w:szCs w:val="28"/>
        </w:rPr>
        <w:t xml:space="preserve"> государственный чиновник Правдин делает это в имении г</w:t>
      </w:r>
      <w:r w:rsidR="007A30B1" w:rsidRPr="00C873BE">
        <w:rPr>
          <w:rFonts w:ascii="Times New Roman" w:hAnsi="Times New Roman" w:cs="Times New Roman"/>
          <w:color w:val="333333"/>
          <w:sz w:val="28"/>
          <w:szCs w:val="28"/>
        </w:rPr>
        <w:t xml:space="preserve">-жи </w:t>
      </w:r>
      <w:proofErr w:type="spellStart"/>
      <w:r w:rsidR="007A30B1" w:rsidRPr="00C873BE">
        <w:rPr>
          <w:rFonts w:ascii="Times New Roman" w:hAnsi="Times New Roman" w:cs="Times New Roman"/>
          <w:color w:val="333333"/>
          <w:sz w:val="28"/>
          <w:szCs w:val="28"/>
        </w:rPr>
        <w:t>Простаковой</w:t>
      </w:r>
      <w:proofErr w:type="spellEnd"/>
      <w:r w:rsidR="007A30B1" w:rsidRPr="00C873B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A2F22" w:rsidRPr="00C873BE">
        <w:rPr>
          <w:rFonts w:ascii="Times New Roman" w:hAnsi="Times New Roman" w:cs="Times New Roman"/>
          <w:color w:val="333333"/>
          <w:sz w:val="28"/>
          <w:szCs w:val="28"/>
        </w:rPr>
        <w:t xml:space="preserve"> В итоге – </w:t>
      </w:r>
      <w:r w:rsidR="00C8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порок</w:t>
      </w:r>
      <w:r w:rsidR="00DA2F22" w:rsidRPr="00BF4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наказан, а добродетель торжествует.</w:t>
      </w:r>
      <w:r w:rsidR="00C873BE" w:rsidRPr="00C873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CC7" w:rsidRPr="00554E02" w:rsidRDefault="00BF36A1" w:rsidP="00735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18 веке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литература приобретает влияние на общество. </w:t>
      </w:r>
      <w:r w:rsidR="009A237A">
        <w:rPr>
          <w:rFonts w:ascii="Times New Roman" w:hAnsi="Times New Roman" w:cs="Times New Roman"/>
          <w:bCs/>
          <w:sz w:val="28"/>
          <w:szCs w:val="28"/>
        </w:rPr>
        <w:t xml:space="preserve">Первым произведением, получившим широкую популярность у читателя, стала повесть </w:t>
      </w:r>
      <w:r w:rsidR="002836EB">
        <w:rPr>
          <w:rFonts w:ascii="Times New Roman" w:hAnsi="Times New Roman" w:cs="Times New Roman"/>
          <w:bCs/>
          <w:sz w:val="28"/>
          <w:szCs w:val="28"/>
        </w:rPr>
        <w:t>Н.М. Карамзина</w:t>
      </w:r>
      <w:r w:rsidR="009A237A">
        <w:rPr>
          <w:rFonts w:ascii="Times New Roman" w:hAnsi="Times New Roman" w:cs="Times New Roman"/>
          <w:bCs/>
          <w:sz w:val="28"/>
          <w:szCs w:val="28"/>
        </w:rPr>
        <w:t xml:space="preserve"> «Бедная Лиза». </w:t>
      </w:r>
      <w:r w:rsidR="00554E02">
        <w:rPr>
          <w:rFonts w:ascii="Times New Roman" w:hAnsi="Times New Roman" w:cs="Times New Roman"/>
          <w:sz w:val="28"/>
          <w:szCs w:val="28"/>
        </w:rPr>
        <w:t xml:space="preserve">Она принадлежало к новому для России направлению – сентиментализму. </w:t>
      </w:r>
      <w:r w:rsidR="002701EA" w:rsidRPr="002701EA">
        <w:rPr>
          <w:rFonts w:ascii="Times New Roman" w:hAnsi="Times New Roman" w:cs="Times New Roman"/>
          <w:sz w:val="28"/>
          <w:szCs w:val="28"/>
        </w:rPr>
        <w:t xml:space="preserve">По словам В.Г. Белинского, Карамзин </w:t>
      </w:r>
      <w:r w:rsidR="00EE7436">
        <w:rPr>
          <w:rFonts w:ascii="Times New Roman" w:hAnsi="Times New Roman" w:cs="Times New Roman"/>
          <w:sz w:val="28"/>
          <w:szCs w:val="28"/>
        </w:rPr>
        <w:t>сумел</w:t>
      </w:r>
      <w:r w:rsidR="002701EA" w:rsidRPr="002701E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701EA" w:rsidRPr="002701EA">
        <w:rPr>
          <w:rFonts w:ascii="Times New Roman" w:hAnsi="Times New Roman" w:cs="Times New Roman"/>
          <w:sz w:val="28"/>
          <w:szCs w:val="28"/>
        </w:rPr>
        <w:t>заохотить</w:t>
      </w:r>
      <w:proofErr w:type="spellEnd"/>
      <w:r w:rsidR="002701EA" w:rsidRPr="002701EA">
        <w:rPr>
          <w:rFonts w:ascii="Times New Roman" w:hAnsi="Times New Roman" w:cs="Times New Roman"/>
          <w:sz w:val="28"/>
          <w:szCs w:val="28"/>
        </w:rPr>
        <w:t>" русскую публику к чтению русских книг.</w:t>
      </w:r>
      <w:r w:rsidR="009A237A" w:rsidRPr="002701EA">
        <w:rPr>
          <w:rFonts w:ascii="Times New Roman" w:hAnsi="Times New Roman" w:cs="Times New Roman"/>
          <w:sz w:val="28"/>
          <w:szCs w:val="28"/>
        </w:rPr>
        <w:t>"</w:t>
      </w:r>
      <w:r w:rsidR="002701EA" w:rsidRPr="002701EA">
        <w:rPr>
          <w:rFonts w:ascii="Times New Roman" w:hAnsi="Times New Roman" w:cs="Times New Roman"/>
          <w:sz w:val="28"/>
          <w:szCs w:val="28"/>
        </w:rPr>
        <w:t xml:space="preserve">  </w:t>
      </w:r>
      <w:r w:rsidR="00554E02">
        <w:rPr>
          <w:rFonts w:ascii="Times New Roman" w:hAnsi="Times New Roman" w:cs="Times New Roman"/>
          <w:sz w:val="28"/>
          <w:szCs w:val="28"/>
        </w:rPr>
        <w:t>Герои</w:t>
      </w:r>
      <w:r w:rsidR="00EE7436">
        <w:rPr>
          <w:rFonts w:ascii="Times New Roman" w:hAnsi="Times New Roman" w:cs="Times New Roman"/>
          <w:sz w:val="28"/>
          <w:szCs w:val="28"/>
        </w:rPr>
        <w:t xml:space="preserve"> </w:t>
      </w:r>
      <w:r w:rsidR="00EE7436">
        <w:rPr>
          <w:rFonts w:ascii="Times New Roman" w:hAnsi="Times New Roman" w:cs="Times New Roman"/>
          <w:sz w:val="28"/>
          <w:szCs w:val="28"/>
        </w:rPr>
        <w:lastRenderedPageBreak/>
        <w:t xml:space="preserve">не делились на положительных и отрицательных, как было </w:t>
      </w:r>
      <w:r w:rsidR="00EE7436" w:rsidRPr="00DC3FDA">
        <w:rPr>
          <w:rFonts w:ascii="Times New Roman" w:hAnsi="Times New Roman" w:cs="Times New Roman"/>
          <w:sz w:val="28"/>
          <w:szCs w:val="28"/>
        </w:rPr>
        <w:t>принято в классицизме: они были просто люди, с чувствами и заботами, которые так близки и понятны каждому человеку.</w:t>
      </w:r>
      <w:r w:rsidR="00B437C9" w:rsidRPr="00DC3FDA">
        <w:rPr>
          <w:rFonts w:ascii="Times New Roman" w:hAnsi="Times New Roman" w:cs="Times New Roman"/>
          <w:sz w:val="28"/>
          <w:szCs w:val="28"/>
        </w:rPr>
        <w:t xml:space="preserve"> Эраст обрисован в соответствии с воспитавшей</w:t>
      </w:r>
      <w:r w:rsidR="00EE7436" w:rsidRPr="00DC3FDA">
        <w:rPr>
          <w:rFonts w:ascii="Times New Roman" w:hAnsi="Times New Roman" w:cs="Times New Roman"/>
          <w:sz w:val="28"/>
          <w:szCs w:val="28"/>
        </w:rPr>
        <w:t xml:space="preserve"> его социальной средой</w:t>
      </w:r>
      <w:r w:rsidR="00CE2D8D" w:rsidRPr="00DC3FDA">
        <w:rPr>
          <w:rFonts w:ascii="Times New Roman" w:hAnsi="Times New Roman" w:cs="Times New Roman"/>
          <w:sz w:val="28"/>
          <w:szCs w:val="28"/>
        </w:rPr>
        <w:t>:</w:t>
      </w:r>
      <w:r w:rsidR="00EE7436" w:rsidRPr="00DC3FDA">
        <w:rPr>
          <w:rFonts w:ascii="Times New Roman" w:hAnsi="Times New Roman" w:cs="Times New Roman"/>
          <w:sz w:val="28"/>
          <w:szCs w:val="28"/>
        </w:rPr>
        <w:t xml:space="preserve"> это тип русского аристократа. </w:t>
      </w:r>
      <w:r w:rsidR="00DB4D75" w:rsidRP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9D16C5" w:rsidRPr="00DC3FDA">
        <w:rPr>
          <w:rFonts w:ascii="Times New Roman" w:hAnsi="Times New Roman" w:cs="Times New Roman"/>
          <w:sz w:val="28"/>
          <w:szCs w:val="28"/>
        </w:rPr>
        <w:t>Образ главной героини идеализирован.  Но автор говорит: «И крестьянки любить умеют…».</w:t>
      </w:r>
      <w:r w:rsidR="00DC3FDA" w:rsidRPr="00DC3FDA">
        <w:rPr>
          <w:rFonts w:ascii="Times New Roman" w:hAnsi="Times New Roman" w:cs="Times New Roman"/>
          <w:sz w:val="28"/>
          <w:szCs w:val="28"/>
        </w:rPr>
        <w:t xml:space="preserve"> В отличие от классицизма в повести Карамзина </w:t>
      </w:r>
      <w:r w:rsidR="003B29AD" w:rsidRPr="00DC3FDA">
        <w:rPr>
          <w:rFonts w:ascii="Times New Roman" w:hAnsi="Times New Roman" w:cs="Times New Roman"/>
          <w:sz w:val="28"/>
          <w:szCs w:val="28"/>
        </w:rPr>
        <w:t xml:space="preserve">добродетель </w:t>
      </w:r>
      <w:r w:rsidR="00DC3FDA" w:rsidRPr="00DC3FDA">
        <w:rPr>
          <w:rFonts w:ascii="Times New Roman" w:hAnsi="Times New Roman" w:cs="Times New Roman"/>
          <w:sz w:val="28"/>
          <w:szCs w:val="28"/>
        </w:rPr>
        <w:t xml:space="preserve">не </w:t>
      </w:r>
      <w:r w:rsidR="00DC3FDA" w:rsidRPr="00554E02">
        <w:rPr>
          <w:rFonts w:ascii="Times New Roman" w:hAnsi="Times New Roman" w:cs="Times New Roman"/>
          <w:sz w:val="28"/>
          <w:szCs w:val="28"/>
        </w:rPr>
        <w:t>торжествует. Читатель встр</w:t>
      </w:r>
      <w:r w:rsidR="00DD6CC7" w:rsidRPr="00554E02">
        <w:rPr>
          <w:rFonts w:ascii="Times New Roman" w:hAnsi="Times New Roman" w:cs="Times New Roman"/>
          <w:sz w:val="28"/>
          <w:szCs w:val="28"/>
        </w:rPr>
        <w:t>етился с горькой правдой жизни.</w:t>
      </w:r>
    </w:p>
    <w:p w:rsidR="00735835" w:rsidRDefault="00DD6CC7" w:rsidP="00735835">
      <w:pPr>
        <w:jc w:val="both"/>
        <w:rPr>
          <w:rFonts w:ascii="Times New Roman" w:hAnsi="Times New Roman" w:cs="Times New Roman"/>
          <w:sz w:val="28"/>
          <w:szCs w:val="28"/>
        </w:rPr>
      </w:pPr>
      <w:r w:rsidRPr="00554E02">
        <w:rPr>
          <w:rFonts w:ascii="Times New Roman" w:hAnsi="Times New Roman" w:cs="Times New Roman"/>
          <w:sz w:val="28"/>
          <w:szCs w:val="28"/>
        </w:rPr>
        <w:t xml:space="preserve">       Литература 18-го века сохраняет большое влияние и на современного читателя: она указывает на отрицательные примеры, учит ценить опыт поколений, показывает человека с разных точек зрения. На </w:t>
      </w:r>
      <w:r w:rsidR="00735835" w:rsidRPr="00554E02">
        <w:rPr>
          <w:rFonts w:ascii="Times New Roman" w:hAnsi="Times New Roman" w:cs="Times New Roman"/>
          <w:sz w:val="28"/>
          <w:szCs w:val="28"/>
        </w:rPr>
        <w:t xml:space="preserve">её страницах </w:t>
      </w:r>
      <w:r w:rsidR="00735835">
        <w:rPr>
          <w:rFonts w:ascii="Times New Roman" w:hAnsi="Times New Roman" w:cs="Times New Roman"/>
          <w:sz w:val="28"/>
          <w:szCs w:val="28"/>
        </w:rPr>
        <w:t xml:space="preserve">затронуты вопросы, которые во все времена не оставляют людей равнодушными: </w:t>
      </w:r>
      <w:r w:rsidR="00554E02">
        <w:rPr>
          <w:rFonts w:ascii="Times New Roman" w:hAnsi="Times New Roman" w:cs="Times New Roman"/>
          <w:sz w:val="28"/>
          <w:szCs w:val="28"/>
        </w:rPr>
        <w:t>проблемы воспитания, любовь,</w:t>
      </w:r>
      <w:r w:rsidR="00735835">
        <w:rPr>
          <w:rFonts w:ascii="Times New Roman" w:hAnsi="Times New Roman" w:cs="Times New Roman"/>
          <w:sz w:val="28"/>
          <w:szCs w:val="28"/>
        </w:rPr>
        <w:t xml:space="preserve"> суровые законы общества, отношения сословий. Это вызывает у читателей размышления, а </w:t>
      </w:r>
      <w:r>
        <w:rPr>
          <w:rFonts w:ascii="Times New Roman" w:hAnsi="Times New Roman" w:cs="Times New Roman"/>
          <w:sz w:val="28"/>
          <w:szCs w:val="28"/>
        </w:rPr>
        <w:t xml:space="preserve">сами произведения </w:t>
      </w:r>
      <w:r w:rsidR="00735835">
        <w:rPr>
          <w:rFonts w:ascii="Times New Roman" w:hAnsi="Times New Roman" w:cs="Times New Roman"/>
          <w:sz w:val="28"/>
          <w:szCs w:val="28"/>
        </w:rPr>
        <w:t>делает бессмертными.</w:t>
      </w:r>
    </w:p>
    <w:p w:rsidR="00735835" w:rsidRPr="00DC3FDA" w:rsidRDefault="00735835" w:rsidP="00DC3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A70" w:rsidRPr="00DC3FDA" w:rsidRDefault="00106A70" w:rsidP="00B86CC3">
      <w:pPr>
        <w:adjustRightInd w:val="0"/>
        <w:spacing w:after="150" w:line="25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07C28" w:rsidRDefault="00E07C28" w:rsidP="00E9698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F4755" w:rsidRPr="008E1033" w:rsidRDefault="00BF4755" w:rsidP="00E969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755" w:rsidRPr="008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A"/>
    <w:rsid w:val="00000FDA"/>
    <w:rsid w:val="000418DA"/>
    <w:rsid w:val="00075444"/>
    <w:rsid w:val="000F5FD2"/>
    <w:rsid w:val="00106A70"/>
    <w:rsid w:val="001A1F16"/>
    <w:rsid w:val="001A6960"/>
    <w:rsid w:val="002326E0"/>
    <w:rsid w:val="00246A7E"/>
    <w:rsid w:val="002701EA"/>
    <w:rsid w:val="002836EB"/>
    <w:rsid w:val="002A7FC4"/>
    <w:rsid w:val="002B7963"/>
    <w:rsid w:val="00305572"/>
    <w:rsid w:val="003160A2"/>
    <w:rsid w:val="003647D8"/>
    <w:rsid w:val="00391472"/>
    <w:rsid w:val="003B275E"/>
    <w:rsid w:val="003B29AD"/>
    <w:rsid w:val="003B4993"/>
    <w:rsid w:val="003C48D4"/>
    <w:rsid w:val="003E712E"/>
    <w:rsid w:val="003F2B47"/>
    <w:rsid w:val="0040593C"/>
    <w:rsid w:val="00416216"/>
    <w:rsid w:val="0042111D"/>
    <w:rsid w:val="004259B4"/>
    <w:rsid w:val="004353E1"/>
    <w:rsid w:val="004439FB"/>
    <w:rsid w:val="004F5539"/>
    <w:rsid w:val="00515589"/>
    <w:rsid w:val="00554E02"/>
    <w:rsid w:val="0058535D"/>
    <w:rsid w:val="005B608E"/>
    <w:rsid w:val="005B6B08"/>
    <w:rsid w:val="006266CC"/>
    <w:rsid w:val="0069011B"/>
    <w:rsid w:val="006C23C8"/>
    <w:rsid w:val="00721229"/>
    <w:rsid w:val="00735835"/>
    <w:rsid w:val="00757213"/>
    <w:rsid w:val="00765CD1"/>
    <w:rsid w:val="007A2F4A"/>
    <w:rsid w:val="007A30B1"/>
    <w:rsid w:val="007C1A1B"/>
    <w:rsid w:val="00862C75"/>
    <w:rsid w:val="008E1033"/>
    <w:rsid w:val="00906A1D"/>
    <w:rsid w:val="009105A7"/>
    <w:rsid w:val="009A237A"/>
    <w:rsid w:val="009D16C5"/>
    <w:rsid w:val="00A04A7D"/>
    <w:rsid w:val="00A45BAB"/>
    <w:rsid w:val="00A8767B"/>
    <w:rsid w:val="00A87F78"/>
    <w:rsid w:val="00AB190C"/>
    <w:rsid w:val="00AE6E7E"/>
    <w:rsid w:val="00AF2888"/>
    <w:rsid w:val="00B21A4B"/>
    <w:rsid w:val="00B3234C"/>
    <w:rsid w:val="00B437C9"/>
    <w:rsid w:val="00B450DC"/>
    <w:rsid w:val="00B86CC3"/>
    <w:rsid w:val="00B93390"/>
    <w:rsid w:val="00BB72B7"/>
    <w:rsid w:val="00BF36A1"/>
    <w:rsid w:val="00BF4755"/>
    <w:rsid w:val="00BF642A"/>
    <w:rsid w:val="00C2128D"/>
    <w:rsid w:val="00C560F3"/>
    <w:rsid w:val="00C75511"/>
    <w:rsid w:val="00C873BE"/>
    <w:rsid w:val="00C95CB3"/>
    <w:rsid w:val="00CE2D8D"/>
    <w:rsid w:val="00DA2F22"/>
    <w:rsid w:val="00DB4D75"/>
    <w:rsid w:val="00DC3FDA"/>
    <w:rsid w:val="00DC49B6"/>
    <w:rsid w:val="00DD6CC7"/>
    <w:rsid w:val="00DF2B2C"/>
    <w:rsid w:val="00E07C28"/>
    <w:rsid w:val="00E96989"/>
    <w:rsid w:val="00EE7436"/>
    <w:rsid w:val="00F356B6"/>
    <w:rsid w:val="00F7598B"/>
    <w:rsid w:val="00FF383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B396-835C-4EDD-A8CE-045227E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73B9-E17B-47EE-A1E0-78E8AB0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86</cp:revision>
  <dcterms:created xsi:type="dcterms:W3CDTF">2015-10-11T20:49:00Z</dcterms:created>
  <dcterms:modified xsi:type="dcterms:W3CDTF">2017-07-04T20:11:00Z</dcterms:modified>
</cp:coreProperties>
</file>