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D" w:rsidRPr="00CD6885" w:rsidRDefault="00945FDD" w:rsidP="00945F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6885">
        <w:rPr>
          <w:rFonts w:ascii="Times New Roman" w:hAnsi="Times New Roman" w:cs="Times New Roman"/>
          <w:b/>
          <w:bCs/>
          <w:sz w:val="24"/>
          <w:szCs w:val="24"/>
        </w:rPr>
        <w:t>Урок открытия новых знаний и умений</w:t>
      </w:r>
    </w:p>
    <w:p w:rsidR="00945FDD" w:rsidRPr="00CD6885" w:rsidRDefault="00945FDD" w:rsidP="00945F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5FDD" w:rsidRPr="00CD6885" w:rsidRDefault="00945FDD" w:rsidP="00945F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68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Технологическая карта учебного занятия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CD68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6 классе </w:t>
      </w:r>
    </w:p>
    <w:p w:rsidR="00945FDD" w:rsidRPr="00CD6885" w:rsidRDefault="00945FDD" w:rsidP="00945F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Тема: </w:t>
      </w:r>
      <w:r w:rsidRPr="00945F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Метание малого мяча на дальность</w:t>
      </w:r>
      <w:r w:rsidRPr="00945FDD">
        <w:rPr>
          <w:rFonts w:ascii="Times New Roman" w:hAnsi="Times New Roman" w:cs="Times New Roman"/>
          <w:b/>
          <w:sz w:val="24"/>
          <w:szCs w:val="24"/>
        </w:rPr>
        <w:t>.</w:t>
      </w:r>
    </w:p>
    <w:p w:rsidR="00945FDD" w:rsidRPr="00CD6885" w:rsidRDefault="00945FDD" w:rsidP="00945FD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DD" w:rsidRPr="00CD6885" w:rsidRDefault="00945FDD" w:rsidP="00945FD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6885">
        <w:rPr>
          <w:rFonts w:ascii="Times New Roman" w:hAnsi="Times New Roman" w:cs="Times New Roman"/>
          <w:sz w:val="24"/>
          <w:szCs w:val="24"/>
        </w:rPr>
        <w:t>Выполнила:</w:t>
      </w:r>
    </w:p>
    <w:p w:rsidR="00945FDD" w:rsidRPr="00CD6885" w:rsidRDefault="00945FDD" w:rsidP="00945FD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6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Негреева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Валерьевна,</w:t>
      </w:r>
      <w:r w:rsidRPr="00CD6885">
        <w:rPr>
          <w:rFonts w:ascii="Times New Roman" w:hAnsi="Times New Roman" w:cs="Times New Roman"/>
          <w:sz w:val="24"/>
          <w:szCs w:val="24"/>
        </w:rPr>
        <w:tab/>
      </w:r>
      <w:r w:rsidRPr="00CD6885">
        <w:rPr>
          <w:rFonts w:ascii="Times New Roman" w:hAnsi="Times New Roman" w:cs="Times New Roman"/>
          <w:sz w:val="24"/>
          <w:szCs w:val="24"/>
        </w:rPr>
        <w:tab/>
      </w:r>
      <w:r w:rsidRPr="00CD6885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физической культуры</w:t>
      </w:r>
    </w:p>
    <w:p w:rsidR="00945FDD" w:rsidRPr="00CD6885" w:rsidRDefault="00945FDD" w:rsidP="00945FDD">
      <w:pPr>
        <w:pStyle w:val="Standard"/>
        <w:spacing w:after="0" w:line="240" w:lineRule="auto"/>
        <w:ind w:left="637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6885">
        <w:rPr>
          <w:rFonts w:ascii="Times New Roman" w:hAnsi="Times New Roman" w:cs="Times New Roman"/>
          <w:sz w:val="24"/>
          <w:szCs w:val="24"/>
          <w:u w:val="single"/>
        </w:rPr>
        <w:t>МБОУ СОШ №1 с углубленным изучением отдельных предметов</w:t>
      </w:r>
    </w:p>
    <w:p w:rsidR="00DC35DE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45F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привлечение детей с ОВЗ к выполнению коллективных, групповых видов деятельности на уроке физкультуры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16541" w:rsidRPr="00945FDD" w:rsidRDefault="00C16541" w:rsidP="00945FD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Обучить хлесткому движению метающей руки в финальном усилии.</w:t>
      </w:r>
    </w:p>
    <w:p w:rsidR="00C16541" w:rsidRPr="00945FDD" w:rsidRDefault="00C16541" w:rsidP="00945FD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Обучить выходу в положение «натянутый лук» в финальном усилии.</w:t>
      </w:r>
    </w:p>
    <w:p w:rsidR="00C16541" w:rsidRPr="00945FDD" w:rsidRDefault="00C16541" w:rsidP="00945FD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Содействовать развитию скоростно-силовых качеств и координации, развитию</w:t>
      </w:r>
    </w:p>
    <w:p w:rsidR="00C16541" w:rsidRPr="00945FDD" w:rsidRDefault="00C16541" w:rsidP="00945FD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силы рук применительно к метанию мяча на дальность.</w:t>
      </w:r>
    </w:p>
    <w:p w:rsidR="00C16541" w:rsidRPr="00945FDD" w:rsidRDefault="00C16541" w:rsidP="00945FD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воспитанию сознательной дисциплинированности, трудолюбия.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</w:t>
      </w:r>
    </w:p>
    <w:p w:rsidR="00DC35DE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проведения: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фронтальный, групповой, индивидуальный, поточный, игровой.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стадион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10.10-10.50.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инвентарь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мячи для игры в хоккей на траве, фишки-стойки,</w:t>
      </w:r>
      <w:r w:rsidR="00DC35DE"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рулетка,</w:t>
      </w:r>
      <w:r w:rsidR="00DC35DE"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свисток.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3827"/>
        <w:gridCol w:w="1985"/>
        <w:gridCol w:w="3696"/>
      </w:tblGrid>
      <w:tr w:rsidR="00C16541" w:rsidRPr="00945FDD" w:rsidTr="00945FDD">
        <w:trPr>
          <w:jc w:val="center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C16541" w:rsidRPr="00945FDD" w:rsidTr="00945FDD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Вводная часть.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рапорт, задачи урока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готовность учащихся к уроку</w:t>
            </w:r>
          </w:p>
        </w:tc>
      </w:tr>
      <w:tr w:rsidR="00C16541" w:rsidRPr="00945FDD" w:rsidTr="00945FDD">
        <w:trPr>
          <w:trHeight w:val="982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Подготовительная часть.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носках,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пятках,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-перекатом с пятки на носок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1.-потягивание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о.с.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1-руки в стороны,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2-руки вверх, подняться на носки,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3-руки в стороны,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2.-круговые вращения руками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ноги на ширине плеч,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круговое вращение вперед одновременно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назад одновременно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3.-наклоны в стороны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стойка ноги врозь, руки на поясе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три пружинящих наклона влево,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то же вправо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4.-«мельница»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руки в стороны, наклон вперед, ноги шире плеч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1-поворот туловища вправо, коснуться левой рукой правой ноги,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2-то же влево.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5.-махи прямыми ногами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spell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ноги на ширине плеч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1-мах правой к левой руке,</w:t>
            </w:r>
            <w:proofErr w:type="gramEnd"/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3-мах левой к правой </w:t>
            </w:r>
            <w:proofErr w:type="spell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6.-приседания   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о.с.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1-присесть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вперед,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 же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7.-И.п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лежа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1-упор присев,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2-упор лежа, толчком двух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 же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Упражнения на координацию движения (на 14 счётов)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8.-Прыжки на двух ногах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И.п.-о.с</w:t>
            </w:r>
            <w:proofErr w:type="spell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на пояс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Основная часть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уч-ся для выполнения основной части урока.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левым боком в направлении метания (в положении «замаха») имитация выхода в положение «натянутый лук» с помощь учителя.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левым боком в направлении метания (в положении «замаха») имитация выхода в положение «натянутый лук» без помощи.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с места на технику 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– стоя 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боком в направлении метания.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«Охотники и утки»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упражнения на восстановление дыхания.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Подведение итогов.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35DE"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в электронный журнал, проверка</w:t>
            </w:r>
            <w:proofErr w:type="gramStart"/>
            <w:r w:rsidR="00DC35DE"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DC35DE"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раз   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в ходьбе по площадке в колонне по одному. Дистанция 1 м. По команде учителя смена видов ходьбы поточно. Следить за осанкой учеников, их внимательностью.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Медленный, спокойный</w:t>
            </w:r>
            <w:proofErr w:type="gramStart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рывков бег по команде учителя. Обратить внимание на правильное дыхание при беге.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дыхание.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- голова вверх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     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точно в сторону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опускать, тянуть носок, корпус держать прямо.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 от пола не отрывать, следить за осанкой.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поясничном отделе не прогибаться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не опускать, в спине не прогибаться.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свободно, легко, прыгать как можно выше.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 по одному.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учащимся о технике безопасности при метании мяча.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стоя сбоку-сзади, придерживает за кисть и под локоть метающую руку ученика и направляет ее движение при повороте туловища в направлении броска.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начинается с разгибания правой ноги вперед-вверх с поворотом пяткой наружу и одновременного поворота бедра налево. Затем, опираясь на упруго стоящую левую ногу, следует повернуть туловище налево.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Поворачиваясь грудью вперед, пройти через положение «натянутого лука» и выбросить мяч под оптимальным углом хлестким движением руки.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через нос, выдох через рот.</w:t>
            </w:r>
          </w:p>
          <w:p w:rsidR="00C16541" w:rsidRPr="00945FDD" w:rsidRDefault="00C16541" w:rsidP="009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541" w:rsidRPr="00945FDD" w:rsidRDefault="00C16541" w:rsidP="009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6541" w:rsidRPr="00945FDD" w:rsidSect="00945FD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598"/>
    <w:multiLevelType w:val="multilevel"/>
    <w:tmpl w:val="585AC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541"/>
    <w:rsid w:val="0042780A"/>
    <w:rsid w:val="00945FDD"/>
    <w:rsid w:val="009A593F"/>
    <w:rsid w:val="00AB756E"/>
    <w:rsid w:val="00C16541"/>
    <w:rsid w:val="00D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45F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БочковаАВ</cp:lastModifiedBy>
  <cp:revision>5</cp:revision>
  <cp:lastPrinted>2017-02-09T02:49:00Z</cp:lastPrinted>
  <dcterms:created xsi:type="dcterms:W3CDTF">2015-12-10T17:20:00Z</dcterms:created>
  <dcterms:modified xsi:type="dcterms:W3CDTF">2017-02-09T02:49:00Z</dcterms:modified>
</cp:coreProperties>
</file>