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Цель урока: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Способствовать формированию новых знаний по теме «</w:t>
      </w:r>
      <w:r>
        <w:rPr>
          <w:rStyle w:val="a4"/>
          <w:rFonts w:ascii="OpenSans" w:hAnsi="OpenSans"/>
          <w:color w:val="000000"/>
          <w:sz w:val="21"/>
          <w:szCs w:val="21"/>
        </w:rPr>
        <w:t>Воздух</w:t>
      </w:r>
      <w:r>
        <w:rPr>
          <w:rFonts w:ascii="OpenSans" w:hAnsi="OpenSans"/>
          <w:color w:val="000000"/>
          <w:sz w:val="21"/>
          <w:szCs w:val="21"/>
        </w:rPr>
        <w:t>».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2. Содействовать развитию у учащихся навыков анализа информационного текста, монологической речи, логического мышления, коммуникативных навыков средствами технологии </w:t>
      </w:r>
      <w:proofErr w:type="spellStart"/>
      <w:r>
        <w:rPr>
          <w:rFonts w:ascii="OpenSans" w:hAnsi="OpenSans"/>
          <w:color w:val="000000"/>
          <w:sz w:val="21"/>
          <w:szCs w:val="21"/>
        </w:rPr>
        <w:t>Пед</w:t>
      </w:r>
      <w:proofErr w:type="spellEnd"/>
      <w:r>
        <w:rPr>
          <w:rFonts w:ascii="OpenSans" w:hAnsi="OpenSans"/>
          <w:color w:val="000000"/>
          <w:sz w:val="21"/>
          <w:szCs w:val="21"/>
        </w:rPr>
        <w:t>. мастерских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Воспитывать любовь и бережное отношение к природе.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Оборудование</w:t>
      </w:r>
      <w:r>
        <w:rPr>
          <w:rStyle w:val="a5"/>
          <w:rFonts w:ascii="OpenSans" w:hAnsi="OpenSans"/>
          <w:color w:val="000000"/>
          <w:sz w:val="21"/>
          <w:szCs w:val="21"/>
        </w:rPr>
        <w:t> – </w:t>
      </w:r>
      <w:r>
        <w:rPr>
          <w:rFonts w:ascii="OpenSans" w:hAnsi="OpenSans"/>
          <w:color w:val="000000"/>
          <w:sz w:val="21"/>
          <w:szCs w:val="21"/>
        </w:rPr>
        <w:t>мультимедиа проектор, экран, компьютер.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1. этап «Индукция».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Цель: Создание эмоционального настроя, включение подсознания, создание личного отношения к предмету обсуждения.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 Сейчас вы услышите музыку. Я прошу вас внимательно ее послушать. Можно закрыть глаза для более глубокого восприятия услышанного. После прослушивания я </w:t>
      </w:r>
      <w:proofErr w:type="gramStart"/>
      <w:r>
        <w:rPr>
          <w:rFonts w:ascii="OpenSans" w:hAnsi="OpenSans"/>
          <w:color w:val="000000"/>
          <w:sz w:val="21"/>
          <w:szCs w:val="21"/>
        </w:rPr>
        <w:t>хочу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чтобы вы ответили мне на вопрос: «Что я почувствовал при прослушивании мелодии?»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Звучит музыка (на фоне плеска волн пение птиц)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Итог. (Вы настроились </w:t>
      </w:r>
      <w:proofErr w:type="gramStart"/>
      <w:r>
        <w:rPr>
          <w:rFonts w:ascii="OpenSans" w:hAnsi="OpenSans"/>
          <w:color w:val="000000"/>
          <w:sz w:val="21"/>
          <w:szCs w:val="21"/>
        </w:rPr>
        <w:t>на работу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я хочу пожелать вам чтобы у вас сегодня все получилось. Хороших вам оценок)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2. этап «</w:t>
      </w:r>
      <w:proofErr w:type="spellStart"/>
      <w:r>
        <w:rPr>
          <w:rFonts w:ascii="OpenSans" w:hAnsi="OpenSans"/>
          <w:color w:val="000000"/>
          <w:sz w:val="21"/>
          <w:szCs w:val="21"/>
          <w:u w:val="single"/>
        </w:rPr>
        <w:t>Самоконструкция</w:t>
      </w:r>
      <w:proofErr w:type="spellEnd"/>
      <w:r>
        <w:rPr>
          <w:rFonts w:ascii="OpenSans" w:hAnsi="OpenSans"/>
          <w:color w:val="000000"/>
          <w:sz w:val="21"/>
          <w:szCs w:val="21"/>
          <w:u w:val="single"/>
        </w:rPr>
        <w:t>»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Цель: На основе ранее изученного материала создание индивидуальной гипотезы.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Тему для нашего урока поможет нам определить повторение прошлой темы. У вас на столах лежат тесты, которые помогут вам в этом.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Тест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1. вода имеет ___ </w:t>
      </w:r>
      <w:proofErr w:type="gramStart"/>
      <w:r>
        <w:rPr>
          <w:rFonts w:ascii="OpenSans" w:hAnsi="OpenSans"/>
          <w:color w:val="000000"/>
          <w:sz w:val="21"/>
          <w:szCs w:val="21"/>
        </w:rPr>
        <w:t>состояния:…</w:t>
      </w:r>
      <w:proofErr w:type="gramEnd"/>
      <w:r>
        <w:rPr>
          <w:rFonts w:ascii="OpenSans" w:hAnsi="OpenSans"/>
          <w:color w:val="000000"/>
          <w:sz w:val="21"/>
          <w:szCs w:val="21"/>
        </w:rPr>
        <w:t>….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значение воды…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3. движение воды в природе </w:t>
      </w:r>
      <w:proofErr w:type="gramStart"/>
      <w:r>
        <w:rPr>
          <w:rFonts w:ascii="OpenSans" w:hAnsi="OpenSans"/>
          <w:color w:val="000000"/>
          <w:sz w:val="21"/>
          <w:szCs w:val="21"/>
        </w:rPr>
        <w:t>называется….</w:t>
      </w:r>
      <w:proofErr w:type="gramEnd"/>
      <w:r>
        <w:rPr>
          <w:rFonts w:ascii="OpenSans" w:hAnsi="OpenSans"/>
          <w:color w:val="000000"/>
          <w:sz w:val="21"/>
          <w:szCs w:val="21"/>
        </w:rPr>
        <w:t>. …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использование воды человеком …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Ключ с ответами на доске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3 состояния: жидкая, газообразная, твердая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поддерживает жизнь на</w:t>
      </w:r>
      <w:r>
        <w:rPr>
          <w:rStyle w:val="a4"/>
          <w:rFonts w:ascii="OpenSans" w:hAnsi="OpenSans"/>
          <w:color w:val="000000"/>
          <w:sz w:val="21"/>
          <w:szCs w:val="21"/>
        </w:rPr>
        <w:t> Земле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круговорот воды в природе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в быту, на производстве, выращивании растений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оценить себя?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1EB2813C" wp14:editId="468FC607">
            <wp:extent cx="5876925" cy="3086100"/>
            <wp:effectExtent l="0" t="0" r="9525" b="0"/>
            <wp:docPr id="1" name="Рисунок 1" descr="презентация для начальных классов Воздух и его значение для жизни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для начальных классов Воздух и его значение для жизни на Зем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«5»- нет ошибок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«4»- 1 ошибка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«3»- 2 ошибки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«Повтори тему»- 3 и более ошибок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Итоговое оценивание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(Целеполагание)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Какую тему мы с вами повторили? (вода)</w:t>
      </w:r>
      <w:bookmarkStart w:id="0" w:name="_GoBack"/>
      <w:bookmarkEnd w:id="0"/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Назовите среду обитания человека. (Земля)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Может ли человек обитать так же свободно в воде?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 Без чего мы не можем находиться под </w:t>
      </w:r>
      <w:proofErr w:type="gramStart"/>
      <w:r>
        <w:rPr>
          <w:rFonts w:ascii="OpenSans" w:hAnsi="OpenSans"/>
          <w:color w:val="000000"/>
          <w:sz w:val="21"/>
          <w:szCs w:val="21"/>
        </w:rPr>
        <w:t>водой?(</w:t>
      </w:r>
      <w:proofErr w:type="gramEnd"/>
      <w:r>
        <w:rPr>
          <w:rFonts w:ascii="OpenSans" w:hAnsi="OpenSans"/>
          <w:color w:val="000000"/>
          <w:sz w:val="21"/>
          <w:szCs w:val="21"/>
        </w:rPr>
        <w:t>воздуха)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Назовите названия океанов у нас на планете (Тихий, Индийский, Северный ледовитый, Атлантический)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еще есть пятый океан - ВОЗДУШНЫЙ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Как вы думаете, о чем мы сегодня будем говорить на уроке? (о воздухе и его значении) (варианты детей)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3. Этап: «</w:t>
      </w:r>
      <w:proofErr w:type="spellStart"/>
      <w:r>
        <w:rPr>
          <w:rFonts w:ascii="OpenSans" w:hAnsi="OpenSans"/>
          <w:color w:val="000000"/>
          <w:sz w:val="21"/>
          <w:szCs w:val="21"/>
          <w:u w:val="single"/>
        </w:rPr>
        <w:t>Социоконструкция</w:t>
      </w:r>
      <w:proofErr w:type="spellEnd"/>
      <w:r>
        <w:rPr>
          <w:rFonts w:ascii="OpenSans" w:hAnsi="OpenSans"/>
          <w:color w:val="000000"/>
          <w:sz w:val="21"/>
          <w:szCs w:val="21"/>
          <w:u w:val="single"/>
        </w:rPr>
        <w:t>»</w:t>
      </w:r>
      <w:r>
        <w:rPr>
          <w:rFonts w:ascii="OpenSans" w:hAnsi="OpenSans"/>
          <w:color w:val="000000"/>
          <w:sz w:val="21"/>
          <w:szCs w:val="21"/>
        </w:rPr>
        <w:t> (построение элементов группой)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Цель: Образование малых групп. Построение, создание результата группой.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Запишите на листе слово «</w:t>
      </w:r>
      <w:r>
        <w:rPr>
          <w:rStyle w:val="a4"/>
          <w:rFonts w:ascii="OpenSans" w:hAnsi="OpenSans"/>
          <w:color w:val="000000"/>
          <w:sz w:val="21"/>
          <w:szCs w:val="21"/>
        </w:rPr>
        <w:t>Воздух</w:t>
      </w:r>
      <w:r>
        <w:rPr>
          <w:rFonts w:ascii="OpenSans" w:hAnsi="OpenSans"/>
          <w:color w:val="000000"/>
          <w:sz w:val="21"/>
          <w:szCs w:val="21"/>
        </w:rPr>
        <w:t>» и составьте с этим словом «кластер» (2 -3</w:t>
      </w:r>
      <w:proofErr w:type="gramStart"/>
      <w:r>
        <w:rPr>
          <w:rFonts w:ascii="OpenSans" w:hAnsi="OpenSans"/>
          <w:color w:val="000000"/>
          <w:sz w:val="21"/>
          <w:szCs w:val="21"/>
        </w:rPr>
        <w:t>мин. )</w:t>
      </w:r>
      <w:proofErr w:type="gramEnd"/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Проверка задания: (работа в парах, а затем и группе)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Подчеркните те слова, которые повторяются у вас с вашим соседом или у ребят в вашей группе.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- У вас получилась готовая афиша, которая содержит ваши знания по данной теме.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Слов вы назвали много, но выделите главное слово или главные слова, которые определяют суть слова «</w:t>
      </w:r>
      <w:r>
        <w:rPr>
          <w:rStyle w:val="a4"/>
          <w:rFonts w:ascii="OpenSans" w:hAnsi="OpenSans"/>
          <w:color w:val="000000"/>
          <w:sz w:val="21"/>
          <w:szCs w:val="21"/>
        </w:rPr>
        <w:t>воздух</w:t>
      </w:r>
      <w:r>
        <w:rPr>
          <w:rFonts w:ascii="OpenSans" w:hAnsi="OpenSans"/>
          <w:color w:val="000000"/>
          <w:sz w:val="21"/>
          <w:szCs w:val="21"/>
        </w:rPr>
        <w:t>»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Говорят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дети свои выводы сами. Выброс афиш на доску.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Скажите, много нового вы узнали по данной теме при помощи этих афиш?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как вы думаете, вам достаточно этой информации? Или вы хотите узнать что-то новое по данной теме?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Что бы вы хотели узнать по данной теме? (дети говорят свои пожелания0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Оценивание (работа в группах)</w:t>
      </w:r>
    </w:p>
    <w:p w:rsidR="005929D1" w:rsidRDefault="005929D1" w:rsidP="005929D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4. Этап. «Социализация» </w:t>
      </w:r>
      <w:r>
        <w:rPr>
          <w:rFonts w:ascii="OpenSans" w:hAnsi="OpenSans"/>
          <w:color w:val="000000"/>
          <w:sz w:val="21"/>
          <w:szCs w:val="21"/>
        </w:rPr>
        <w:t>(сбор информации)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Цель: Собрать как можно больше информации, обнародовать ее.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Я предлагаю вам поработать с чужими мыслями. Поможет вам в этом учебник Познание мира стр. __ (дети читают материал жужжащим чтением)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Словарная </w:t>
      </w:r>
      <w:proofErr w:type="gramStart"/>
      <w:r>
        <w:rPr>
          <w:rFonts w:ascii="OpenSans" w:hAnsi="OpenSans"/>
          <w:color w:val="000000"/>
          <w:sz w:val="21"/>
          <w:szCs w:val="21"/>
        </w:rPr>
        <w:t>работа(</w:t>
      </w:r>
      <w:proofErr w:type="gramEnd"/>
      <w:r>
        <w:rPr>
          <w:rFonts w:ascii="OpenSans" w:hAnsi="OpenSans"/>
          <w:color w:val="000000"/>
          <w:sz w:val="21"/>
          <w:szCs w:val="21"/>
        </w:rPr>
        <w:t>с показом слайд)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Расскажите своему соседу, что нового вы узнали из данного текста.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 теперь давайте обобщим полученные знания: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Что такое воздух?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Из чего состоит воздух?</w:t>
      </w:r>
    </w:p>
    <w:p w:rsidR="005929D1" w:rsidRDefault="005929D1" w:rsidP="005929D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Для чего нам нужен воздух?</w:t>
      </w:r>
    </w:p>
    <w:p w:rsidR="002F26EB" w:rsidRPr="00202C02" w:rsidRDefault="002F26EB" w:rsidP="005929D1">
      <w:pPr>
        <w:pStyle w:val="a3"/>
        <w:spacing w:before="0" w:beforeAutospacing="0" w:after="0" w:afterAutospacing="0"/>
      </w:pPr>
    </w:p>
    <w:sectPr w:rsidR="002F26EB" w:rsidRPr="0020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2D5C"/>
    <w:multiLevelType w:val="multilevel"/>
    <w:tmpl w:val="C942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E1DAE"/>
    <w:multiLevelType w:val="multilevel"/>
    <w:tmpl w:val="A6B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643F1"/>
    <w:multiLevelType w:val="multilevel"/>
    <w:tmpl w:val="5BD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C6E92"/>
    <w:multiLevelType w:val="multilevel"/>
    <w:tmpl w:val="27F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62D6F"/>
    <w:multiLevelType w:val="multilevel"/>
    <w:tmpl w:val="594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46C03"/>
    <w:multiLevelType w:val="multilevel"/>
    <w:tmpl w:val="0E1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F73F1"/>
    <w:multiLevelType w:val="multilevel"/>
    <w:tmpl w:val="86F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A0159"/>
    <w:multiLevelType w:val="multilevel"/>
    <w:tmpl w:val="AD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9E75F6"/>
    <w:multiLevelType w:val="multilevel"/>
    <w:tmpl w:val="3E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529D0"/>
    <w:multiLevelType w:val="multilevel"/>
    <w:tmpl w:val="A4A6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B1F00"/>
    <w:multiLevelType w:val="multilevel"/>
    <w:tmpl w:val="DB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D2EDC"/>
    <w:multiLevelType w:val="multilevel"/>
    <w:tmpl w:val="B3C8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57A93"/>
    <w:multiLevelType w:val="multilevel"/>
    <w:tmpl w:val="736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4A7DB9"/>
    <w:multiLevelType w:val="multilevel"/>
    <w:tmpl w:val="C67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8"/>
  </w:num>
  <w:num w:numId="3">
    <w:abstractNumId w:val="41"/>
  </w:num>
  <w:num w:numId="4">
    <w:abstractNumId w:val="5"/>
  </w:num>
  <w:num w:numId="5">
    <w:abstractNumId w:val="14"/>
  </w:num>
  <w:num w:numId="6">
    <w:abstractNumId w:val="12"/>
  </w:num>
  <w:num w:numId="7">
    <w:abstractNumId w:val="38"/>
  </w:num>
  <w:num w:numId="8">
    <w:abstractNumId w:val="13"/>
  </w:num>
  <w:num w:numId="9">
    <w:abstractNumId w:val="9"/>
  </w:num>
  <w:num w:numId="10">
    <w:abstractNumId w:val="36"/>
  </w:num>
  <w:num w:numId="11">
    <w:abstractNumId w:val="30"/>
  </w:num>
  <w:num w:numId="12">
    <w:abstractNumId w:val="0"/>
  </w:num>
  <w:num w:numId="13">
    <w:abstractNumId w:val="31"/>
  </w:num>
  <w:num w:numId="14">
    <w:abstractNumId w:val="35"/>
  </w:num>
  <w:num w:numId="15">
    <w:abstractNumId w:val="43"/>
  </w:num>
  <w:num w:numId="16">
    <w:abstractNumId w:val="26"/>
  </w:num>
  <w:num w:numId="17">
    <w:abstractNumId w:val="16"/>
  </w:num>
  <w:num w:numId="18">
    <w:abstractNumId w:val="8"/>
  </w:num>
  <w:num w:numId="19">
    <w:abstractNumId w:val="3"/>
  </w:num>
  <w:num w:numId="20">
    <w:abstractNumId w:val="25"/>
  </w:num>
  <w:num w:numId="21">
    <w:abstractNumId w:val="37"/>
  </w:num>
  <w:num w:numId="22">
    <w:abstractNumId w:val="2"/>
  </w:num>
  <w:num w:numId="23">
    <w:abstractNumId w:val="10"/>
  </w:num>
  <w:num w:numId="24">
    <w:abstractNumId w:val="24"/>
  </w:num>
  <w:num w:numId="25">
    <w:abstractNumId w:val="46"/>
  </w:num>
  <w:num w:numId="26">
    <w:abstractNumId w:val="34"/>
  </w:num>
  <w:num w:numId="27">
    <w:abstractNumId w:val="27"/>
  </w:num>
  <w:num w:numId="28">
    <w:abstractNumId w:val="32"/>
  </w:num>
  <w:num w:numId="29">
    <w:abstractNumId w:val="45"/>
  </w:num>
  <w:num w:numId="30">
    <w:abstractNumId w:val="29"/>
  </w:num>
  <w:num w:numId="31">
    <w:abstractNumId w:val="22"/>
  </w:num>
  <w:num w:numId="32">
    <w:abstractNumId w:val="39"/>
  </w:num>
  <w:num w:numId="33">
    <w:abstractNumId w:val="28"/>
  </w:num>
  <w:num w:numId="34">
    <w:abstractNumId w:val="20"/>
  </w:num>
  <w:num w:numId="35">
    <w:abstractNumId w:val="7"/>
  </w:num>
  <w:num w:numId="36">
    <w:abstractNumId w:val="11"/>
  </w:num>
  <w:num w:numId="37">
    <w:abstractNumId w:val="23"/>
  </w:num>
  <w:num w:numId="38">
    <w:abstractNumId w:val="15"/>
  </w:num>
  <w:num w:numId="39">
    <w:abstractNumId w:val="19"/>
  </w:num>
  <w:num w:numId="40">
    <w:abstractNumId w:val="17"/>
  </w:num>
  <w:num w:numId="41">
    <w:abstractNumId w:val="4"/>
  </w:num>
  <w:num w:numId="42">
    <w:abstractNumId w:val="6"/>
  </w:num>
  <w:num w:numId="43">
    <w:abstractNumId w:val="42"/>
  </w:num>
  <w:num w:numId="44">
    <w:abstractNumId w:val="21"/>
  </w:num>
  <w:num w:numId="45">
    <w:abstractNumId w:val="1"/>
  </w:num>
  <w:num w:numId="46">
    <w:abstractNumId w:val="3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0B53DB"/>
    <w:rsid w:val="00202C02"/>
    <w:rsid w:val="002F26EB"/>
    <w:rsid w:val="00320E45"/>
    <w:rsid w:val="005929D1"/>
    <w:rsid w:val="00620FD6"/>
    <w:rsid w:val="00722E30"/>
    <w:rsid w:val="007A1BCD"/>
    <w:rsid w:val="00921881"/>
    <w:rsid w:val="009C4A19"/>
    <w:rsid w:val="009E5C29"/>
    <w:rsid w:val="009F7270"/>
    <w:rsid w:val="00A137BC"/>
    <w:rsid w:val="00A8358F"/>
    <w:rsid w:val="00A86FE1"/>
    <w:rsid w:val="00D633BD"/>
    <w:rsid w:val="00E64C40"/>
    <w:rsid w:val="00ED1CEA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99E8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  <w:style w:type="character" w:styleId="a6">
    <w:name w:val="Hyperlink"/>
    <w:basedOn w:val="a0"/>
    <w:uiPriority w:val="99"/>
    <w:semiHidden/>
    <w:unhideWhenUsed/>
    <w:rsid w:val="00A137BC"/>
    <w:rPr>
      <w:color w:val="0000FF"/>
      <w:u w:val="single"/>
    </w:rPr>
  </w:style>
  <w:style w:type="character" w:customStyle="1" w:styleId="ui">
    <w:name w:val="ui"/>
    <w:basedOn w:val="a0"/>
    <w:rsid w:val="0020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00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000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5689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33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8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152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3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21</cp:revision>
  <dcterms:created xsi:type="dcterms:W3CDTF">2022-02-15T10:23:00Z</dcterms:created>
  <dcterms:modified xsi:type="dcterms:W3CDTF">2022-05-10T13:34:00Z</dcterms:modified>
</cp:coreProperties>
</file>