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A1D" w:rsidRDefault="002A1DF4" w:rsidP="002A1DF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A1DF4">
        <w:rPr>
          <w:rFonts w:ascii="Times New Roman" w:hAnsi="Times New Roman" w:cs="Times New Roman"/>
          <w:b/>
          <w:sz w:val="28"/>
          <w:szCs w:val="28"/>
        </w:rPr>
        <w:t xml:space="preserve">Проектная технология на уроках </w:t>
      </w:r>
      <w:r w:rsidR="00A12741">
        <w:rPr>
          <w:rFonts w:ascii="Times New Roman" w:hAnsi="Times New Roman" w:cs="Times New Roman"/>
          <w:b/>
          <w:sz w:val="28"/>
          <w:szCs w:val="28"/>
        </w:rPr>
        <w:t xml:space="preserve">истории </w:t>
      </w:r>
      <w:r w:rsidRPr="002A1DF4">
        <w:rPr>
          <w:rFonts w:ascii="Times New Roman" w:hAnsi="Times New Roman" w:cs="Times New Roman"/>
          <w:b/>
          <w:sz w:val="28"/>
          <w:szCs w:val="28"/>
        </w:rPr>
        <w:t>в рамках подготовки к итоговой аттестации</w:t>
      </w:r>
      <w:bookmarkEnd w:id="0"/>
      <w:r w:rsidRPr="002A1DF4">
        <w:rPr>
          <w:rFonts w:ascii="Times New Roman" w:hAnsi="Times New Roman" w:cs="Times New Roman"/>
          <w:b/>
          <w:sz w:val="28"/>
          <w:szCs w:val="28"/>
        </w:rPr>
        <w:t>.</w:t>
      </w:r>
    </w:p>
    <w:p w:rsidR="002A1DF4" w:rsidRDefault="002A1DF4" w:rsidP="002A1D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DF4" w:rsidRPr="00BC387F" w:rsidRDefault="002A1DF4" w:rsidP="00BC38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BC387F">
        <w:rPr>
          <w:rFonts w:ascii="TimesNewRomanPSMT" w:hAnsi="TimesNewRomanPSMT" w:cs="TimesNewRomanPSMT"/>
          <w:sz w:val="28"/>
          <w:szCs w:val="28"/>
        </w:rPr>
        <w:t>Изучив нормативные документы</w:t>
      </w:r>
      <w:r w:rsidR="00BC387F" w:rsidRPr="00BC387F">
        <w:rPr>
          <w:rFonts w:ascii="TimesNewRomanPSMT" w:hAnsi="TimesNewRomanPSMT" w:cs="TimesNewRomanPSMT"/>
          <w:sz w:val="28"/>
          <w:szCs w:val="28"/>
        </w:rPr>
        <w:t xml:space="preserve">, спецификацию и кодификатор контрольных измерительных материалов единого государственного экзамена по русскому языку, современные тенденции в области оценки результатов обучения, учитель </w:t>
      </w:r>
      <w:r w:rsidR="00BC387F">
        <w:rPr>
          <w:rFonts w:ascii="TimesNewRomanPSMT" w:hAnsi="TimesNewRomanPSMT" w:cs="TimesNewRomanPSMT"/>
          <w:sz w:val="28"/>
          <w:szCs w:val="28"/>
        </w:rPr>
        <w:t>понимает, каковы концептуальные подходы к построению экзаменационных моделей, и в соответствии с этим в рамках подготовки к итоговой аттестации выбирает наиболее эффективные технологии, которые и применяет на уроках.</w:t>
      </w:r>
    </w:p>
    <w:p w:rsidR="002A1DF4" w:rsidRDefault="002A1DF4" w:rsidP="002A1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DF4">
        <w:rPr>
          <w:rFonts w:ascii="Times New Roman" w:hAnsi="Times New Roman" w:cs="Times New Roman"/>
          <w:sz w:val="28"/>
          <w:szCs w:val="28"/>
        </w:rPr>
        <w:t>К основным концептуальным подходам к 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>экзаменационной модели ЕГЭ по русскому языку можно отнести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>следующие:</w:t>
      </w:r>
    </w:p>
    <w:p w:rsidR="00307399" w:rsidRPr="002A1DF4" w:rsidRDefault="00307399" w:rsidP="002A1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87F" w:rsidRPr="00BC387F" w:rsidRDefault="00BC387F" w:rsidP="00BC38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A1DF4" w:rsidRPr="00FC4488">
        <w:rPr>
          <w:rFonts w:ascii="Times New Roman" w:hAnsi="Times New Roman" w:cs="Times New Roman"/>
          <w:b/>
          <w:sz w:val="28"/>
          <w:szCs w:val="28"/>
        </w:rPr>
        <w:t>компетентностный подход</w:t>
      </w:r>
      <w:r w:rsidR="002A1DF4" w:rsidRPr="00BC387F">
        <w:rPr>
          <w:rFonts w:ascii="Times New Roman" w:hAnsi="Times New Roman" w:cs="Times New Roman"/>
          <w:sz w:val="28"/>
          <w:szCs w:val="28"/>
        </w:rPr>
        <w:t xml:space="preserve">, заключающийся в том, чтобы в рамках разрабатываемой модели проверить следующие виды предметных компетенций: </w:t>
      </w:r>
    </w:p>
    <w:p w:rsidR="00BC387F" w:rsidRPr="00BC387F" w:rsidRDefault="00FC4488" w:rsidP="00FC44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387F">
        <w:rPr>
          <w:rFonts w:ascii="Times New Roman" w:hAnsi="Times New Roman" w:cs="Times New Roman"/>
          <w:sz w:val="28"/>
          <w:szCs w:val="28"/>
        </w:rPr>
        <w:t xml:space="preserve">  - </w:t>
      </w:r>
      <w:r w:rsidR="002A1DF4" w:rsidRPr="00BC387F">
        <w:rPr>
          <w:rFonts w:ascii="Times New Roman" w:hAnsi="Times New Roman" w:cs="Times New Roman"/>
          <w:sz w:val="28"/>
          <w:szCs w:val="28"/>
        </w:rPr>
        <w:t xml:space="preserve">лингвистическую компетенцию, то есть умение проводить </w:t>
      </w:r>
      <w:r w:rsidR="00BC387F">
        <w:rPr>
          <w:rFonts w:ascii="Times New Roman" w:hAnsi="Times New Roman" w:cs="Times New Roman"/>
          <w:sz w:val="28"/>
          <w:szCs w:val="28"/>
        </w:rPr>
        <w:t xml:space="preserve">    </w:t>
      </w:r>
      <w:r w:rsidR="002A1DF4" w:rsidRPr="00BC387F">
        <w:rPr>
          <w:rFonts w:ascii="Times New Roman" w:hAnsi="Times New Roman" w:cs="Times New Roman"/>
          <w:sz w:val="28"/>
          <w:szCs w:val="28"/>
        </w:rPr>
        <w:t>лингвистический анализ языковых явлений;</w:t>
      </w:r>
    </w:p>
    <w:p w:rsidR="00BC387F" w:rsidRDefault="00BC387F" w:rsidP="00BC387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1DF4" w:rsidRPr="00BC387F">
        <w:rPr>
          <w:rFonts w:ascii="Times New Roman" w:hAnsi="Times New Roman" w:cs="Times New Roman"/>
          <w:sz w:val="28"/>
          <w:szCs w:val="28"/>
        </w:rPr>
        <w:t xml:space="preserve"> языковую компетенцию, то есть владение </w:t>
      </w:r>
      <w:r>
        <w:rPr>
          <w:rFonts w:ascii="Times New Roman" w:hAnsi="Times New Roman" w:cs="Times New Roman"/>
          <w:sz w:val="28"/>
          <w:szCs w:val="28"/>
        </w:rPr>
        <w:t xml:space="preserve">грамматическим строем, </w:t>
      </w:r>
      <w:r w:rsidR="002A1DF4" w:rsidRPr="00BC387F">
        <w:rPr>
          <w:rFonts w:ascii="Times New Roman" w:hAnsi="Times New Roman" w:cs="Times New Roman"/>
          <w:sz w:val="28"/>
          <w:szCs w:val="28"/>
        </w:rPr>
        <w:t xml:space="preserve">соблюдение языковых норм; </w:t>
      </w:r>
    </w:p>
    <w:p w:rsidR="00BC387F" w:rsidRDefault="00BC387F" w:rsidP="00BC387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1DF4" w:rsidRPr="00BC387F">
        <w:rPr>
          <w:rFonts w:ascii="Times New Roman" w:hAnsi="Times New Roman" w:cs="Times New Roman"/>
          <w:sz w:val="28"/>
          <w:szCs w:val="28"/>
        </w:rPr>
        <w:t xml:space="preserve">коммуникативную компетенцию, то есть владение разными видами речевой деятельности, умение воспринимать чужую речь и создавать собственные высказывания; </w:t>
      </w:r>
    </w:p>
    <w:p w:rsidR="002A1DF4" w:rsidRDefault="00BC387F" w:rsidP="00BC387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A1DF4" w:rsidRPr="00BC387F">
        <w:rPr>
          <w:rFonts w:ascii="Times New Roman" w:hAnsi="Times New Roman" w:cs="Times New Roman"/>
          <w:sz w:val="28"/>
          <w:szCs w:val="28"/>
        </w:rPr>
        <w:t>культуроведческую</w:t>
      </w:r>
      <w:proofErr w:type="spellEnd"/>
      <w:r w:rsidR="00FC4488">
        <w:rPr>
          <w:rFonts w:ascii="Times New Roman" w:hAnsi="Times New Roman" w:cs="Times New Roman"/>
          <w:sz w:val="28"/>
          <w:szCs w:val="28"/>
        </w:rPr>
        <w:t xml:space="preserve"> компетенцию</w:t>
      </w:r>
      <w:r w:rsidR="002A1DF4" w:rsidRPr="00BC387F">
        <w:rPr>
          <w:rFonts w:ascii="Times New Roman" w:hAnsi="Times New Roman" w:cs="Times New Roman"/>
          <w:sz w:val="28"/>
          <w:szCs w:val="28"/>
        </w:rPr>
        <w:t>, то есть осознание языка как формы выражения национальной культуры, взаимосвязи языка и истории народа, национально-культурной специфики русского языка;</w:t>
      </w:r>
    </w:p>
    <w:p w:rsidR="00307399" w:rsidRPr="00BC387F" w:rsidRDefault="00307399" w:rsidP="00BC387F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1DF4" w:rsidRDefault="00FC4488" w:rsidP="002A1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2. </w:t>
      </w:r>
      <w:r w:rsidR="002A1DF4" w:rsidRPr="00FC4488">
        <w:rPr>
          <w:rFonts w:ascii="Times New Roman" w:hAnsi="Times New Roman" w:cs="Times New Roman"/>
          <w:b/>
          <w:sz w:val="28"/>
          <w:szCs w:val="28"/>
        </w:rPr>
        <w:t>интегрированный подход</w:t>
      </w:r>
      <w:r w:rsidR="002A1DF4" w:rsidRPr="002A1DF4">
        <w:rPr>
          <w:rFonts w:ascii="Times New Roman" w:hAnsi="Times New Roman" w:cs="Times New Roman"/>
          <w:sz w:val="28"/>
          <w:szCs w:val="28"/>
        </w:rPr>
        <w:t>, проявляющийся как во внутреннем, так и во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внешнем по отношению к системе языка (речи) единстве измеряемых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умений, в интеграции подходов к проверке когнитивного и речевого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развития экзаменуемого и т.п.;</w:t>
      </w:r>
    </w:p>
    <w:p w:rsidR="00307399" w:rsidRPr="002A1DF4" w:rsidRDefault="00307399" w:rsidP="002A1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DF4" w:rsidRDefault="00FC4488" w:rsidP="002A1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3.</w:t>
      </w:r>
      <w:r w:rsidR="002A1DF4" w:rsidRPr="00FC4488">
        <w:rPr>
          <w:rFonts w:ascii="Times New Roman" w:hAnsi="Times New Roman" w:cs="Times New Roman"/>
          <w:b/>
          <w:sz w:val="28"/>
          <w:szCs w:val="28"/>
        </w:rPr>
        <w:t>коммуникативно-деятельностный подход</w:t>
      </w:r>
      <w:r w:rsidR="002A1DF4" w:rsidRPr="002A1DF4">
        <w:rPr>
          <w:rFonts w:ascii="Times New Roman" w:hAnsi="Times New Roman" w:cs="Times New Roman"/>
          <w:sz w:val="28"/>
          <w:szCs w:val="28"/>
        </w:rPr>
        <w:t>, основой которого является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 xml:space="preserve">система заданий, проверяющих </w:t>
      </w:r>
      <w:proofErr w:type="spellStart"/>
      <w:r w:rsidR="002A1DF4" w:rsidRPr="002A1DF4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2A1DF4" w:rsidRPr="002A1DF4">
        <w:rPr>
          <w:rFonts w:ascii="Times New Roman" w:hAnsi="Times New Roman" w:cs="Times New Roman"/>
          <w:sz w:val="28"/>
          <w:szCs w:val="28"/>
        </w:rPr>
        <w:t xml:space="preserve"> коммуникативных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умений, обеспечивающих стабильность и успешность коммуникативной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практики выпускника школы;</w:t>
      </w:r>
    </w:p>
    <w:p w:rsidR="00307399" w:rsidRPr="002A1DF4" w:rsidRDefault="00307399" w:rsidP="002A1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DF4" w:rsidRDefault="00FC4488" w:rsidP="002A1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4.</w:t>
      </w:r>
      <w:r w:rsidR="002A1DF4" w:rsidRPr="00FC4488">
        <w:rPr>
          <w:rFonts w:ascii="Times New Roman" w:hAnsi="Times New Roman" w:cs="Times New Roman"/>
          <w:b/>
          <w:sz w:val="28"/>
          <w:szCs w:val="28"/>
        </w:rPr>
        <w:t>когнитивный подход</w:t>
      </w:r>
      <w:r w:rsidR="002A1DF4" w:rsidRPr="002A1DF4">
        <w:rPr>
          <w:rFonts w:ascii="Times New Roman" w:hAnsi="Times New Roman" w:cs="Times New Roman"/>
          <w:sz w:val="28"/>
          <w:szCs w:val="28"/>
        </w:rPr>
        <w:t>, традиционно связывающийся с направленностью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измерителя на проверку способности осуществлять такие универсальные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учебные действия, как сравнение, анализ, синтез, абстракция,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обобщение, классификация, конкретизация, установление определённых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закономерностей и правил и т.п.;</w:t>
      </w:r>
    </w:p>
    <w:p w:rsidR="00307399" w:rsidRPr="002A1DF4" w:rsidRDefault="00307399" w:rsidP="002A1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DF4" w:rsidRDefault="00FC4488" w:rsidP="002A1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5.</w:t>
      </w:r>
      <w:r w:rsidR="002A1DF4" w:rsidRPr="00FC4488">
        <w:rPr>
          <w:rFonts w:ascii="Times New Roman" w:hAnsi="Times New Roman" w:cs="Times New Roman"/>
          <w:b/>
          <w:sz w:val="28"/>
          <w:szCs w:val="28"/>
        </w:rPr>
        <w:t>личностный подход</w:t>
      </w:r>
      <w:r w:rsidR="002A1DF4" w:rsidRPr="002A1DF4">
        <w:rPr>
          <w:rFonts w:ascii="Times New Roman" w:hAnsi="Times New Roman" w:cs="Times New Roman"/>
          <w:sz w:val="28"/>
          <w:szCs w:val="28"/>
        </w:rPr>
        <w:t>, предполагающий ориентацию экзаменационной</w:t>
      </w:r>
      <w:r w:rsidR="002A1DF4"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модели на запросы, возможности экзаменуемого, адаптивность модели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DF4" w:rsidRPr="002A1DF4">
        <w:rPr>
          <w:rFonts w:ascii="Times New Roman" w:hAnsi="Times New Roman" w:cs="Times New Roman"/>
          <w:sz w:val="28"/>
          <w:szCs w:val="28"/>
        </w:rPr>
        <w:t>уровням подготовки и интеллектуальным возможностям выпускников.</w:t>
      </w:r>
    </w:p>
    <w:p w:rsidR="00307399" w:rsidRPr="002A1DF4" w:rsidRDefault="00307399" w:rsidP="002A1D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1DF4" w:rsidRPr="002A1DF4" w:rsidRDefault="002A1DF4" w:rsidP="002A1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DF4">
        <w:rPr>
          <w:rFonts w:ascii="Times New Roman" w:hAnsi="Times New Roman" w:cs="Times New Roman"/>
          <w:sz w:val="28"/>
          <w:szCs w:val="28"/>
        </w:rPr>
        <w:t>Заявленные подходы взаимообусловлены и дополняют друг друга.</w:t>
      </w:r>
    </w:p>
    <w:p w:rsidR="002A1DF4" w:rsidRPr="002A1DF4" w:rsidRDefault="002A1DF4" w:rsidP="002A1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DF4">
        <w:rPr>
          <w:rFonts w:ascii="Times New Roman" w:hAnsi="Times New Roman" w:cs="Times New Roman"/>
          <w:sz w:val="28"/>
          <w:szCs w:val="28"/>
        </w:rPr>
        <w:t>Общие концептуальные подходы предполагают реализацию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>принципов в построении модели экзамена: принцип содержательной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 xml:space="preserve">структурной </w:t>
      </w:r>
      <w:proofErr w:type="spellStart"/>
      <w:r w:rsidRPr="002A1DF4">
        <w:rPr>
          <w:rFonts w:ascii="Times New Roman" w:hAnsi="Times New Roman" w:cs="Times New Roman"/>
          <w:sz w:val="28"/>
          <w:szCs w:val="28"/>
        </w:rPr>
        <w:t>валидности</w:t>
      </w:r>
      <w:proofErr w:type="spellEnd"/>
      <w:r w:rsidRPr="002A1DF4">
        <w:rPr>
          <w:rFonts w:ascii="Times New Roman" w:hAnsi="Times New Roman" w:cs="Times New Roman"/>
          <w:sz w:val="28"/>
          <w:szCs w:val="28"/>
        </w:rPr>
        <w:t>, принцип объективности, принцип соответствия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>формы задания проверяемому элементу и т.д.,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1DF4">
        <w:rPr>
          <w:rFonts w:ascii="Times New Roman" w:hAnsi="Times New Roman" w:cs="Times New Roman"/>
          <w:sz w:val="28"/>
          <w:szCs w:val="28"/>
        </w:rPr>
        <w:t>общедидактических</w:t>
      </w:r>
      <w:proofErr w:type="spellEnd"/>
      <w:r w:rsidRPr="002A1DF4">
        <w:rPr>
          <w:rFonts w:ascii="Times New Roman" w:hAnsi="Times New Roman" w:cs="Times New Roman"/>
          <w:sz w:val="28"/>
          <w:szCs w:val="28"/>
        </w:rPr>
        <w:t xml:space="preserve"> принципов (принцип преемственности основного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>государственного экзамена (ОГЭ) и единого государственного экзамена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>(ЕГЭ), принцип учёта возрастных особенностей учащихся, принцип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>соответствия содержания экзамена общим целям современного образования,</w:t>
      </w:r>
    </w:p>
    <w:p w:rsidR="002A1DF4" w:rsidRDefault="002A1DF4" w:rsidP="00FC44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DF4">
        <w:rPr>
          <w:rFonts w:ascii="Times New Roman" w:hAnsi="Times New Roman" w:cs="Times New Roman"/>
          <w:sz w:val="28"/>
          <w:szCs w:val="28"/>
        </w:rPr>
        <w:t>принцип научности и т.д.), а также соблюдение требований к тесту как</w:t>
      </w:r>
      <w:r w:rsidR="00FC4488">
        <w:rPr>
          <w:rFonts w:ascii="Times New Roman" w:hAnsi="Times New Roman" w:cs="Times New Roman"/>
          <w:sz w:val="28"/>
          <w:szCs w:val="28"/>
        </w:rPr>
        <w:t xml:space="preserve"> </w:t>
      </w:r>
      <w:r w:rsidRPr="002A1DF4">
        <w:rPr>
          <w:rFonts w:ascii="Times New Roman" w:hAnsi="Times New Roman" w:cs="Times New Roman"/>
          <w:sz w:val="28"/>
          <w:szCs w:val="28"/>
        </w:rPr>
        <w:t>измерительному инструменту.</w:t>
      </w:r>
    </w:p>
    <w:p w:rsidR="00DA6BDD" w:rsidRDefault="00DA6BDD" w:rsidP="00DA6B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6BDD">
        <w:rPr>
          <w:rFonts w:ascii="Times New Roman" w:hAnsi="Times New Roman" w:cs="Times New Roman"/>
          <w:sz w:val="28"/>
          <w:szCs w:val="28"/>
        </w:rPr>
        <w:t>Результаты наблюдений и  опыт работы показывают, что наиболее слабым звеном среди данных  подходов  является формирование коммуникативной компетенции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Ведь для того, чтобы знания воспринимались обучающимися как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личностнозначимые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(отвечали его личным интересам и целям), необходимо поставить проблему, взятую из реальной жизни, знакомую для учащегося. Для решения данной задачи ему и предстоит применить полученные знания и умения. Ведущее место среди методов, служащих для разрешения данной </w:t>
      </w:r>
      <w:r w:rsidR="00D031A0">
        <w:rPr>
          <w:rFonts w:ascii="Times New Roman" w:hAnsi="Times New Roman" w:cs="Times New Roman"/>
          <w:bCs/>
          <w:sz w:val="28"/>
          <w:szCs w:val="28"/>
        </w:rPr>
        <w:t>проблемы, принадлежит методу учебного проекта.</w:t>
      </w:r>
    </w:p>
    <w:p w:rsidR="006A1751" w:rsidRPr="00DA6BDD" w:rsidRDefault="006A1751" w:rsidP="00DA6BD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A6BDD" w:rsidRPr="00DA6BDD" w:rsidRDefault="00DA6BDD" w:rsidP="00DA6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BDD">
        <w:rPr>
          <w:rFonts w:ascii="Times New Roman" w:hAnsi="Times New Roman" w:cs="Times New Roman"/>
          <w:sz w:val="28"/>
          <w:szCs w:val="28"/>
        </w:rPr>
        <w:t>Возросший интерес к методу проектов объясняется</w:t>
      </w:r>
      <w:r w:rsidR="00D031A0">
        <w:rPr>
          <w:rFonts w:ascii="Times New Roman" w:hAnsi="Times New Roman" w:cs="Times New Roman"/>
          <w:sz w:val="28"/>
          <w:szCs w:val="28"/>
        </w:rPr>
        <w:t xml:space="preserve"> еще и</w:t>
      </w:r>
      <w:r w:rsidRPr="00DA6BDD">
        <w:rPr>
          <w:rFonts w:ascii="Times New Roman" w:hAnsi="Times New Roman" w:cs="Times New Roman"/>
          <w:sz w:val="28"/>
          <w:szCs w:val="28"/>
        </w:rPr>
        <w:t xml:space="preserve"> тем, что он позволяет реализовать </w:t>
      </w:r>
      <w:r w:rsidRPr="00DA6BDD">
        <w:rPr>
          <w:rFonts w:ascii="Times New Roman" w:hAnsi="Times New Roman" w:cs="Times New Roman"/>
          <w:b/>
          <w:sz w:val="28"/>
          <w:szCs w:val="28"/>
        </w:rPr>
        <w:t>основные цели и задачи модернизации общего образования</w:t>
      </w:r>
      <w:r w:rsidRPr="00DA6BDD">
        <w:rPr>
          <w:rFonts w:ascii="Times New Roman" w:hAnsi="Times New Roman" w:cs="Times New Roman"/>
          <w:sz w:val="28"/>
          <w:szCs w:val="28"/>
        </w:rPr>
        <w:t>:</w:t>
      </w:r>
    </w:p>
    <w:p w:rsidR="00DA6BDD" w:rsidRPr="00DA6BDD" w:rsidRDefault="00DA6BDD" w:rsidP="00DA6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BDD">
        <w:rPr>
          <w:rFonts w:ascii="Times New Roman" w:hAnsi="Times New Roman" w:cs="Times New Roman"/>
          <w:sz w:val="28"/>
          <w:szCs w:val="28"/>
        </w:rPr>
        <w:t>- интеграцию учебного содержания;</w:t>
      </w:r>
    </w:p>
    <w:p w:rsidR="00DA6BDD" w:rsidRPr="00DA6BDD" w:rsidRDefault="00DA6BDD" w:rsidP="00DA6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BDD">
        <w:rPr>
          <w:rFonts w:ascii="Times New Roman" w:hAnsi="Times New Roman" w:cs="Times New Roman"/>
          <w:sz w:val="28"/>
          <w:szCs w:val="28"/>
        </w:rPr>
        <w:t>-развитие пользовательских навыков в информационных технологиях;</w:t>
      </w:r>
    </w:p>
    <w:p w:rsidR="00DA6BDD" w:rsidRPr="00DA6BDD" w:rsidRDefault="00DA6BDD" w:rsidP="00DA6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BDD">
        <w:rPr>
          <w:rFonts w:ascii="Times New Roman" w:hAnsi="Times New Roman" w:cs="Times New Roman"/>
          <w:sz w:val="28"/>
          <w:szCs w:val="28"/>
        </w:rPr>
        <w:t xml:space="preserve">- формирование информационной, коммуникативной, социальной, учебно-познавательной компетенций; </w:t>
      </w:r>
    </w:p>
    <w:p w:rsidR="00DA6BDD" w:rsidRDefault="00DA6BDD" w:rsidP="00DA6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BDD">
        <w:rPr>
          <w:rFonts w:ascii="Times New Roman" w:hAnsi="Times New Roman" w:cs="Times New Roman"/>
          <w:sz w:val="28"/>
          <w:szCs w:val="28"/>
        </w:rPr>
        <w:t>-формирование у учащихся особого отношения к себе как к субъекту знаний, практических умений и способностей.</w:t>
      </w:r>
    </w:p>
    <w:p w:rsidR="00307399" w:rsidRPr="00DA6BDD" w:rsidRDefault="00307399" w:rsidP="00DA6B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4C5" w:rsidRDefault="00DA6BDD" w:rsidP="00D01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A6BDD">
        <w:rPr>
          <w:rFonts w:ascii="Times New Roman" w:hAnsi="Times New Roman" w:cs="Times New Roman"/>
          <w:sz w:val="28"/>
          <w:szCs w:val="28"/>
        </w:rPr>
        <w:t xml:space="preserve">Об этом же идет речь и в </w:t>
      </w:r>
      <w:r w:rsidRPr="00DA6BDD">
        <w:rPr>
          <w:rFonts w:ascii="Times New Roman" w:hAnsi="Times New Roman" w:cs="Times New Roman"/>
          <w:b/>
          <w:sz w:val="28"/>
          <w:szCs w:val="28"/>
        </w:rPr>
        <w:t>Проекте «Современной модели образования, ориентированной на решение задач экономики» (2008год),</w:t>
      </w:r>
      <w:r w:rsidRPr="00DA6BDD">
        <w:rPr>
          <w:rFonts w:ascii="Times New Roman" w:hAnsi="Times New Roman" w:cs="Times New Roman"/>
          <w:sz w:val="28"/>
          <w:szCs w:val="28"/>
        </w:rPr>
        <w:t xml:space="preserve"> в нем особое внимание уделяется освоению новых способов деятельности: проектной, исследовательской, творческой.</w:t>
      </w:r>
      <w:r w:rsidR="00D014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3ED" w:rsidRDefault="005263ED" w:rsidP="00D01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72D2" w:rsidRDefault="007872D2" w:rsidP="00D01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72D2" w:rsidRDefault="007872D2" w:rsidP="00D01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72D2" w:rsidRDefault="007872D2" w:rsidP="00D01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D761A" w:rsidRPr="00D014C5" w:rsidRDefault="00DA6BDD" w:rsidP="00D014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A6BD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D761A" w:rsidRPr="005D761A">
        <w:rPr>
          <w:rFonts w:ascii="Times New Roman" w:hAnsi="Times New Roman" w:cs="Times New Roman"/>
          <w:iCs/>
          <w:color w:val="000000"/>
          <w:sz w:val="28"/>
          <w:szCs w:val="28"/>
        </w:rPr>
        <w:t>Если целенаправленно и систематически включать учащихся в проектную   деятельность при обучении русскому языку и литературе, то это будет способствовать формированию коммуникативной компетенции.</w:t>
      </w:r>
      <w:r w:rsidR="005D761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Однако не лишним будет сказать еще и о том, что метод проектов отлично «работает» и во внеурочной деятельности, и в деятельности классного руководителя, и при работе, необходимой для пси</w:t>
      </w:r>
      <w:r w:rsidR="004C036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хологической поддержки учащихся, что также немаловажно </w:t>
      </w:r>
      <w:r w:rsidR="00D014C5">
        <w:rPr>
          <w:rFonts w:ascii="Times New Roman" w:hAnsi="Times New Roman" w:cs="Times New Roman"/>
          <w:iCs/>
          <w:color w:val="000000"/>
          <w:sz w:val="28"/>
          <w:szCs w:val="28"/>
        </w:rPr>
        <w:t>п</w:t>
      </w:r>
      <w:r w:rsidR="004C0361">
        <w:rPr>
          <w:rFonts w:ascii="Times New Roman" w:hAnsi="Times New Roman" w:cs="Times New Roman"/>
          <w:iCs/>
          <w:color w:val="000000"/>
          <w:sz w:val="28"/>
          <w:szCs w:val="28"/>
        </w:rPr>
        <w:t>ри подготовке к итоговой аттестации.</w:t>
      </w:r>
    </w:p>
    <w:p w:rsidR="007872D2" w:rsidRDefault="00C1657D" w:rsidP="005D761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Традиционно метод проектов начина</w:t>
      </w:r>
      <w:r w:rsidR="00D014C5">
        <w:rPr>
          <w:rFonts w:ascii="Times New Roman" w:hAnsi="Times New Roman" w:cs="Times New Roman"/>
          <w:iCs/>
          <w:color w:val="000000"/>
          <w:sz w:val="28"/>
          <w:szCs w:val="28"/>
        </w:rPr>
        <w:t>ла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использовать с пятого класса, но в рамках реализации мероприятий по преемственности два года подряд посещала уроки русско</w:t>
      </w:r>
      <w:r w:rsidR="0072752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го языка и литературного чтения в начальной школе и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прошлом учебном году </w:t>
      </w:r>
      <w:r w:rsidR="00727521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месте с учителем начальной школы провела урок- проект для учащихся четвертого класса. </w:t>
      </w:r>
      <w:r w:rsidR="00727521">
        <w:rPr>
          <w:rFonts w:ascii="Times New Roman" w:hAnsi="Times New Roman" w:cs="Times New Roman"/>
          <w:iCs/>
          <w:color w:val="000000"/>
          <w:sz w:val="28"/>
          <w:szCs w:val="28"/>
        </w:rPr>
        <w:t>Ребятам необходимо было найти определение слов, (например, «притча», «дружба») в словаре, учебнике, интернете, сопоставить их и сформулировать собственное определение. Очень интересной и продуктивной оказалась и работа по соединению в единое целое разрозненных частей пословиц</w:t>
      </w:r>
      <w:r w:rsidR="0073153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Кроме того, ребята учились находить однокоренные слова к предложенным учителем, а также каждый высказал свое личное мнение по предложенной проблеме. </w:t>
      </w:r>
    </w:p>
    <w:p w:rsidR="007872D2" w:rsidRDefault="007872D2" w:rsidP="005D761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7872D2" w:rsidRDefault="007872D2" w:rsidP="00037B9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872D2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8249" cy="1866900"/>
            <wp:effectExtent l="19050" t="0" r="0" b="0"/>
            <wp:docPr id="15" name="Рисунок 5" descr="C:\Documents and Settings\UserXP\Рабочий стол\с фотика\DSCN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с фотика\DSCN4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87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2D2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0690" cy="1869635"/>
            <wp:effectExtent l="19050" t="0" r="381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98" cy="188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2D2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5470" cy="1870952"/>
            <wp:effectExtent l="19050" t="0" r="0" b="0"/>
            <wp:docPr id="18" name="Рисунок 6" descr="C:\Documents and Settings\UserXP\Рабочий стол\с фотика\DSCN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с фотика\DSCN4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594" cy="187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D2" w:rsidRDefault="00037B94" w:rsidP="005D761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2637" cy="1859181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52" cy="18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4110" cy="1802161"/>
            <wp:effectExtent l="19050" t="0" r="0" b="0"/>
            <wp:docPr id="24" name="Рисунок 4" descr="C:\Documents and Settings\UserXP\Рабочий стол\с фотика\DSCN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с фотика\DSCN4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94" w:rsidRDefault="00037B94" w:rsidP="005D761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C1657D" w:rsidRDefault="00731537" w:rsidP="005D761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Безусловно</w:t>
      </w:r>
      <w:r w:rsidR="00D014C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эта работа будет продолжаться. В декабре совместно с учителем третьего класса в рамках районного семинара учителей начальной школы проводим урок-проект по выразительности речи, а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апрель запланирован урок – проект по  литературному чтению </w:t>
      </w:r>
      <w:r w:rsidRPr="005263ED">
        <w:rPr>
          <w:rFonts w:ascii="Times New Roman" w:hAnsi="Times New Roman" w:cs="Times New Roman"/>
          <w:iCs/>
          <w:color w:val="000000"/>
          <w:sz w:val="28"/>
          <w:szCs w:val="28"/>
        </w:rPr>
        <w:t>«</w:t>
      </w:r>
      <w:r w:rsidR="005263ED" w:rsidRPr="00526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Обобщение по разделу «Страна Фантазия» (по произведениям </w:t>
      </w:r>
      <w:proofErr w:type="spellStart"/>
      <w:r w:rsidR="005263ED" w:rsidRPr="005263ED">
        <w:rPr>
          <w:rFonts w:ascii="Times New Roman" w:hAnsi="Times New Roman" w:cs="Times New Roman"/>
          <w:iCs/>
          <w:color w:val="000000"/>
          <w:sz w:val="28"/>
          <w:szCs w:val="28"/>
        </w:rPr>
        <w:t>Е.Велтистова</w:t>
      </w:r>
      <w:proofErr w:type="spellEnd"/>
      <w:r w:rsidR="005263ED" w:rsidRPr="005263E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</w:t>
      </w:r>
      <w:proofErr w:type="spellStart"/>
      <w:r w:rsidR="005263ED" w:rsidRPr="005263ED">
        <w:rPr>
          <w:rFonts w:ascii="Times New Roman" w:hAnsi="Times New Roman" w:cs="Times New Roman"/>
          <w:iCs/>
          <w:color w:val="000000"/>
          <w:sz w:val="28"/>
          <w:szCs w:val="28"/>
        </w:rPr>
        <w:t>К.Булычева</w:t>
      </w:r>
      <w:proofErr w:type="spellEnd"/>
      <w:r w:rsidR="005263ED" w:rsidRPr="005263ED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  <w:r w:rsidR="00070D29" w:rsidRPr="005263ED">
        <w:rPr>
          <w:rFonts w:ascii="Times New Roman" w:hAnsi="Times New Roman" w:cs="Times New Roman"/>
          <w:iCs/>
          <w:color w:val="000000"/>
          <w:sz w:val="28"/>
          <w:szCs w:val="28"/>
        </w:rPr>
        <w:t>»</w:t>
      </w:r>
      <w:r w:rsidR="00D014C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четвертом классе</w:t>
      </w:r>
      <w:r w:rsidR="00070D29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264350" w:rsidRDefault="00070D29" w:rsidP="005D761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Все это очень помогло мне в этом учебном году, так как традиционно провожу целый ряд проектов уже </w:t>
      </w:r>
      <w:r w:rsidR="00D014C5">
        <w:rPr>
          <w:rFonts w:ascii="Times New Roman" w:hAnsi="Times New Roman" w:cs="Times New Roman"/>
          <w:iCs/>
          <w:color w:val="000000"/>
          <w:sz w:val="28"/>
          <w:szCs w:val="28"/>
        </w:rPr>
        <w:t>для пятиклассников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И первый классный час с пятиклассниками и их родителями прошел в форме проекта. Итогом стало составление каждым ребенком связного монологического высказывания. </w:t>
      </w:r>
    </w:p>
    <w:p w:rsidR="00037B94" w:rsidRDefault="00037B94" w:rsidP="005D761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5263ED" w:rsidRDefault="005263ED" w:rsidP="00037B94">
      <w:pPr>
        <w:spacing w:after="0" w:line="240" w:lineRule="auto"/>
        <w:ind w:firstLine="709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6170" cy="1782127"/>
            <wp:effectExtent l="19050" t="0" r="5080" b="0"/>
            <wp:docPr id="1" name="Рисунок 1" descr="F:\мои пятиклашки\первое сентября\DSCN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пятиклашки\первое сентября\DSCN3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53" cy="178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B94"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0939" cy="1779999"/>
            <wp:effectExtent l="19050" t="0" r="0" b="0"/>
            <wp:docPr id="20" name="Рисунок 2" descr="F:\мои пятиклашки\первое сентября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пятиклашки\первое сентября\IMG_4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89" cy="17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3ED" w:rsidRDefault="00037B94" w:rsidP="0020596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1607820"/>
            <wp:effectExtent l="19050" t="0" r="0" b="0"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062" cy="16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8410" cy="1607820"/>
            <wp:effectExtent l="19050" t="0" r="0" b="0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31" cy="160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94" w:rsidRDefault="00037B94" w:rsidP="0020596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205966" w:rsidRDefault="00070D29" w:rsidP="0020596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264350">
        <w:rPr>
          <w:rFonts w:ascii="Times New Roman" w:hAnsi="Times New Roman" w:cs="Times New Roman"/>
          <w:iCs/>
          <w:color w:val="000000"/>
          <w:sz w:val="28"/>
          <w:szCs w:val="28"/>
        </w:rPr>
        <w:t>Или на итоговом уроке по теме «Устное народное творчество» ребята проявили фантазию, выдумку, творческий подход.</w:t>
      </w:r>
      <w:r w:rsidR="00264350" w:rsidRPr="002643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При подготовке к уроку </w:t>
      </w:r>
      <w:r w:rsidRPr="002643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264350" w:rsidRPr="00264350">
        <w:rPr>
          <w:rFonts w:ascii="Times New Roman" w:hAnsi="Times New Roman" w:cs="Times New Roman"/>
          <w:bCs/>
          <w:sz w:val="28"/>
          <w:szCs w:val="28"/>
        </w:rPr>
        <w:t>даю учащимся возможность добывать нужную информацию из разных источников, общаться с другими участниками мини-проекта, намечать план действий, фантазировать, как это получится, а затем сравнивать с тем, что получилось. Например, одним из заданий этого проекта был подбор пословиц и поговорок определенной тематической группы.</w:t>
      </w:r>
      <w:r w:rsidR="00264350">
        <w:rPr>
          <w:rFonts w:ascii="Times New Roman" w:hAnsi="Times New Roman" w:cs="Times New Roman"/>
          <w:bCs/>
          <w:sz w:val="28"/>
          <w:szCs w:val="28"/>
        </w:rPr>
        <w:t xml:space="preserve"> Кроме того, р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езультатом их работы стало составление собственных загадок, 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закличек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других произведений фольклора. Причем делали это дети с удовольствием.</w:t>
      </w:r>
    </w:p>
    <w:p w:rsidR="00037B94" w:rsidRDefault="00037B94" w:rsidP="00037B94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037B94" w:rsidRDefault="00037B94" w:rsidP="0020596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2690" cy="1854518"/>
            <wp:effectExtent l="19050" t="0" r="3810" b="0"/>
            <wp:docPr id="25" name="Рисунок 3" descr="F:\мои пятиклашки\унт проект\DSCN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пятиклашки\унт проект\DSCN34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8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2690" cy="1854517"/>
            <wp:effectExtent l="19050" t="0" r="3810" b="0"/>
            <wp:docPr id="26" name="Рисунок 4" descr="F:\мои пятиклашки\унт проект\DSCN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пятиклашки\унт проект\DSCN3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96" cy="18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94" w:rsidRDefault="00037B94" w:rsidP="00037B94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037B94" w:rsidRDefault="00037B94" w:rsidP="0020596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037B94" w:rsidRDefault="00037B94" w:rsidP="00037B9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E70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2171700"/>
            <wp:effectExtent l="19050" t="0" r="0" b="0"/>
            <wp:docPr id="27" name="Рисунок 5" descr="F:\мои пятиклашки\унт проект\DSCN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 пятиклашки\унт проект\DSCN34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8290" cy="2173275"/>
            <wp:effectExtent l="19050" t="0" r="3810" b="0"/>
            <wp:docPr id="28" name="Рисунок 6" descr="F:\мои пятиклашки\унт проект\DSCN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пятиклашки\унт проект\DSCN34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42" cy="21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94" w:rsidRDefault="00037B94" w:rsidP="0020596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97430" cy="1723073"/>
            <wp:effectExtent l="19050" t="0" r="7620" b="0"/>
            <wp:docPr id="29" name="Рисунок 8" descr="F:\мои пятиклашки\унт проект\DSCN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пятиклашки\унт проект\DSCN3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87" cy="172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B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37B94"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9330" cy="1694498"/>
            <wp:effectExtent l="19050" t="0" r="7620" b="0"/>
            <wp:docPr id="30" name="Рисунок 7" descr="F:\мои пятиклашки\унт проект\DSCN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пятиклашки\унт проект\DSCN34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14" cy="169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94" w:rsidRDefault="00037B94" w:rsidP="0020596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E70E9" w:rsidRDefault="00FE70E9" w:rsidP="00FE70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B94" w:rsidRDefault="00037B94" w:rsidP="0003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63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Традиционным проектом стало и составление сказок и басен с непременным соблюдением всех их жанровых особенностей, </w:t>
      </w:r>
      <w:r w:rsidRPr="00736633">
        <w:rPr>
          <w:rFonts w:ascii="Times New Roman" w:hAnsi="Times New Roman" w:cs="Times New Roman"/>
          <w:sz w:val="28"/>
          <w:szCs w:val="28"/>
        </w:rPr>
        <w:t xml:space="preserve">сказочных элементов, волшебных превращений, определённых устойчивых выражений. Знание русского языка, знание лингвистического материала, всех условий написания той или иной орфограммы обязательно. </w:t>
      </w:r>
    </w:p>
    <w:p w:rsidR="00FE70E9" w:rsidRDefault="00FE70E9" w:rsidP="00037B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70E9" w:rsidRDefault="00FE70E9" w:rsidP="00070F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5966" w:rsidRDefault="00205966" w:rsidP="002059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шестиклассникам, например, очень интересна проектная работа «Откуда в нашу речь пришли фразеологизмы». </w:t>
      </w:r>
    </w:p>
    <w:p w:rsidR="00037B94" w:rsidRDefault="00037B94" w:rsidP="006A17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0E28" w:rsidRPr="00CB0E28" w:rsidRDefault="00CB0E28" w:rsidP="00CB0E2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B0E28">
        <w:rPr>
          <w:rFonts w:ascii="Times New Roman" w:hAnsi="Times New Roman" w:cs="Times New Roman"/>
          <w:b/>
          <w:sz w:val="40"/>
          <w:szCs w:val="40"/>
        </w:rPr>
        <w:t>Голая правда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B0E28">
        <w:rPr>
          <w:rFonts w:ascii="Times New Roman" w:hAnsi="Times New Roman" w:cs="Times New Roman"/>
          <w:b/>
          <w:sz w:val="40"/>
          <w:szCs w:val="40"/>
        </w:rPr>
        <w:t>(нагая истина)</w:t>
      </w:r>
    </w:p>
    <w:p w:rsidR="00CB0E28" w:rsidRPr="00CB0E28" w:rsidRDefault="00CB0E28" w:rsidP="00CB0E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E28">
        <w:rPr>
          <w:rFonts w:ascii="Times New Roman" w:hAnsi="Times New Roman" w:cs="Times New Roman"/>
          <w:b/>
          <w:i/>
          <w:iCs/>
          <w:sz w:val="24"/>
          <w:szCs w:val="24"/>
        </w:rPr>
        <w:t>Чистая, не прикрытая никакими прикрасами правда</w:t>
      </w:r>
    </w:p>
    <w:p w:rsidR="00CB0E28" w:rsidRDefault="00CB0E28" w:rsidP="00CB0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E28" w:rsidRPr="00CB0E28" w:rsidRDefault="00CB0E28" w:rsidP="00CB0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E28">
        <w:rPr>
          <w:rFonts w:ascii="Times New Roman" w:hAnsi="Times New Roman" w:cs="Times New Roman"/>
          <w:sz w:val="28"/>
          <w:szCs w:val="28"/>
        </w:rPr>
        <w:t>В греческих мифах есть рассказ о том, как греческая богиня Истина купалась в ручье, а богиня Ложь, завид</w:t>
      </w:r>
      <w:r w:rsidR="0035091E">
        <w:rPr>
          <w:rFonts w:ascii="Times New Roman" w:hAnsi="Times New Roman" w:cs="Times New Roman"/>
          <w:sz w:val="28"/>
          <w:szCs w:val="28"/>
        </w:rPr>
        <w:t>уя</w:t>
      </w:r>
      <w:r w:rsidRPr="00CB0E28">
        <w:rPr>
          <w:rFonts w:ascii="Times New Roman" w:hAnsi="Times New Roman" w:cs="Times New Roman"/>
          <w:sz w:val="28"/>
          <w:szCs w:val="28"/>
        </w:rPr>
        <w:t xml:space="preserve"> ее красивым одеждам, украла их.</w:t>
      </w:r>
      <w:r w:rsidR="0035091E">
        <w:rPr>
          <w:rFonts w:ascii="Times New Roman" w:hAnsi="Times New Roman" w:cs="Times New Roman"/>
          <w:sz w:val="28"/>
          <w:szCs w:val="28"/>
        </w:rPr>
        <w:t xml:space="preserve"> </w:t>
      </w:r>
      <w:r w:rsidRPr="00CB0E28">
        <w:rPr>
          <w:rFonts w:ascii="Times New Roman" w:hAnsi="Times New Roman" w:cs="Times New Roman"/>
          <w:sz w:val="28"/>
          <w:szCs w:val="28"/>
        </w:rPr>
        <w:t>С тех пор ложь рядится в красивые одежды</w:t>
      </w:r>
      <w:r w:rsidR="0035091E">
        <w:rPr>
          <w:rFonts w:ascii="Times New Roman" w:hAnsi="Times New Roman" w:cs="Times New Roman"/>
          <w:sz w:val="28"/>
          <w:szCs w:val="28"/>
        </w:rPr>
        <w:t xml:space="preserve">, </w:t>
      </w:r>
      <w:r w:rsidRPr="00CB0E28">
        <w:rPr>
          <w:rFonts w:ascii="Times New Roman" w:hAnsi="Times New Roman" w:cs="Times New Roman"/>
          <w:sz w:val="28"/>
          <w:szCs w:val="28"/>
        </w:rPr>
        <w:t xml:space="preserve">а истина ходит нагой. Со временем новые слова вытеснили своих предшественников, сохранив смысл выражения. И </w:t>
      </w:r>
      <w:proofErr w:type="gramStart"/>
      <w:r w:rsidRPr="00CB0E28">
        <w:rPr>
          <w:rFonts w:ascii="Times New Roman" w:hAnsi="Times New Roman" w:cs="Times New Roman"/>
          <w:sz w:val="28"/>
          <w:szCs w:val="28"/>
        </w:rPr>
        <w:t xml:space="preserve">вместо </w:t>
      </w:r>
      <w:r w:rsidR="0035091E">
        <w:rPr>
          <w:rFonts w:ascii="Times New Roman" w:hAnsi="Times New Roman" w:cs="Times New Roman"/>
          <w:sz w:val="28"/>
          <w:szCs w:val="28"/>
        </w:rPr>
        <w:t>,,</w:t>
      </w:r>
      <w:r w:rsidRPr="00CB0E28">
        <w:rPr>
          <w:rFonts w:ascii="Times New Roman" w:hAnsi="Times New Roman" w:cs="Times New Roman"/>
          <w:sz w:val="28"/>
          <w:szCs w:val="28"/>
        </w:rPr>
        <w:t>нагая</w:t>
      </w:r>
      <w:proofErr w:type="gramEnd"/>
      <w:r w:rsidRPr="00CB0E28">
        <w:rPr>
          <w:rFonts w:ascii="Times New Roman" w:hAnsi="Times New Roman" w:cs="Times New Roman"/>
          <w:sz w:val="28"/>
          <w:szCs w:val="28"/>
        </w:rPr>
        <w:t xml:space="preserve"> истина</w:t>
      </w:r>
      <w:r w:rsidR="0035091E">
        <w:rPr>
          <w:rFonts w:ascii="Times New Roman" w:hAnsi="Times New Roman" w:cs="Times New Roman"/>
          <w:sz w:val="28"/>
          <w:szCs w:val="28"/>
        </w:rPr>
        <w:t xml:space="preserve">,, </w:t>
      </w:r>
      <w:r w:rsidRPr="00CB0E28">
        <w:rPr>
          <w:rFonts w:ascii="Times New Roman" w:hAnsi="Times New Roman" w:cs="Times New Roman"/>
          <w:sz w:val="28"/>
          <w:szCs w:val="28"/>
        </w:rPr>
        <w:t xml:space="preserve">мы говорим теперь </w:t>
      </w:r>
      <w:r w:rsidR="0035091E">
        <w:rPr>
          <w:rFonts w:ascii="Times New Roman" w:hAnsi="Times New Roman" w:cs="Times New Roman"/>
          <w:sz w:val="28"/>
          <w:szCs w:val="28"/>
        </w:rPr>
        <w:t>,,</w:t>
      </w:r>
      <w:r w:rsidRPr="00CB0E28">
        <w:rPr>
          <w:rFonts w:ascii="Times New Roman" w:hAnsi="Times New Roman" w:cs="Times New Roman"/>
          <w:sz w:val="28"/>
          <w:szCs w:val="28"/>
        </w:rPr>
        <w:t>голая правда</w:t>
      </w:r>
      <w:r w:rsidR="0035091E">
        <w:rPr>
          <w:rFonts w:ascii="Times New Roman" w:hAnsi="Times New Roman" w:cs="Times New Roman"/>
          <w:sz w:val="28"/>
          <w:szCs w:val="28"/>
        </w:rPr>
        <w:t>,</w:t>
      </w:r>
      <w:r w:rsidRPr="00CB0E28">
        <w:rPr>
          <w:rFonts w:ascii="Times New Roman" w:hAnsi="Times New Roman" w:cs="Times New Roman"/>
          <w:sz w:val="28"/>
          <w:szCs w:val="28"/>
        </w:rPr>
        <w:t>, когда хотим подчеркнуть искренность своих слов.</w:t>
      </w:r>
    </w:p>
    <w:p w:rsidR="00CB0E28" w:rsidRDefault="00CB0E28" w:rsidP="00CB0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0E28" w:rsidRPr="009547ED" w:rsidRDefault="00CB0E28" w:rsidP="00CB0E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0E28" w:rsidRDefault="00CB0E28" w:rsidP="00CB0E28">
      <w:pPr>
        <w:spacing w:after="0" w:line="240" w:lineRule="auto"/>
        <w:ind w:firstLine="709"/>
        <w:jc w:val="both"/>
        <w:rPr>
          <w:noProof/>
          <w:lang w:eastAsia="ru-RU"/>
        </w:rPr>
      </w:pPr>
      <w:r w:rsidRPr="009547ED">
        <w:rPr>
          <w:noProof/>
          <w:lang w:eastAsia="ru-RU"/>
        </w:rPr>
        <w:lastRenderedPageBreak/>
        <w:drawing>
          <wp:inline distT="0" distB="0" distL="0" distR="0">
            <wp:extent cx="2876550" cy="2446020"/>
            <wp:effectExtent l="19050" t="0" r="0" b="0"/>
            <wp:docPr id="33" name="Рисунок 17" descr="Картинка 104 из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0" name="Picture 6" descr="Картинка 104 из 2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88" cy="244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47ED">
        <w:rPr>
          <w:noProof/>
          <w:lang w:eastAsia="ru-RU"/>
        </w:rPr>
        <w:t xml:space="preserve"> </w:t>
      </w:r>
      <w:r w:rsidRPr="009547ED">
        <w:rPr>
          <w:noProof/>
          <w:lang w:eastAsia="ru-RU"/>
        </w:rPr>
        <w:drawing>
          <wp:inline distT="0" distB="0" distL="0" distR="0">
            <wp:extent cx="2183765" cy="2446020"/>
            <wp:effectExtent l="19050" t="0" r="6985" b="0"/>
            <wp:docPr id="34" name="Рисунок 18" descr="Картинка 4 из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2" name="Picture 8" descr="Картинка 4 из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98" cy="244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E28" w:rsidRPr="009547ED" w:rsidRDefault="00CB0E28" w:rsidP="00CB0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Pr="009547ED">
        <w:rPr>
          <w:rFonts w:ascii="Times New Roman" w:hAnsi="Times New Roman" w:cs="Times New Roman"/>
          <w:sz w:val="24"/>
          <w:szCs w:val="24"/>
        </w:rPr>
        <w:t>Маат</w:t>
      </w:r>
      <w:proofErr w:type="spellEnd"/>
      <w:r w:rsidRPr="009547ED">
        <w:rPr>
          <w:rFonts w:ascii="Times New Roman" w:hAnsi="Times New Roman" w:cs="Times New Roman"/>
          <w:sz w:val="24"/>
          <w:szCs w:val="24"/>
        </w:rPr>
        <w:t xml:space="preserve"> – богиня истины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547ED">
        <w:rPr>
          <w:rFonts w:ascii="Times New Roman" w:hAnsi="Times New Roman" w:cs="Times New Roman"/>
          <w:sz w:val="24"/>
          <w:szCs w:val="24"/>
        </w:rPr>
        <w:t>Кривда – богиня лжи</w:t>
      </w:r>
    </w:p>
    <w:p w:rsidR="00CB0E28" w:rsidRPr="009547ED" w:rsidRDefault="00CB0E28" w:rsidP="00CB0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E28" w:rsidRDefault="00CB0E28" w:rsidP="00CB0E28">
      <w:pPr>
        <w:spacing w:after="0"/>
      </w:pPr>
    </w:p>
    <w:p w:rsidR="00CB0E28" w:rsidRPr="00CB0E28" w:rsidRDefault="00CB0E28" w:rsidP="00350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весьма интересным считаю уже ставший тр</w:t>
      </w:r>
      <w:r w:rsidR="0035091E">
        <w:rPr>
          <w:rFonts w:ascii="Times New Roman" w:hAnsi="Times New Roman" w:cs="Times New Roman"/>
          <w:sz w:val="28"/>
          <w:szCs w:val="28"/>
        </w:rPr>
        <w:t>адиционным проект «Наша кулинарная книга» при изучении в 6 классе темы «Повелительное наклонение глагола». Ребята с удовольствием не только делятся собственными любимыми рецептами от самых простых до изысканно сложных, но и пытаются оформить эту книгу, например, в виде презентации.</w:t>
      </w:r>
    </w:p>
    <w:p w:rsidR="00037B94" w:rsidRDefault="00037B94" w:rsidP="006A175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0E28" w:rsidRDefault="00CB0E28" w:rsidP="00CB0E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Гораздо лучше пятиклассников они отвечают и на проблемные вопросы, первыми из которых для проекта любого уровня являются следующие:</w:t>
      </w:r>
    </w:p>
    <w:p w:rsidR="00CB0E28" w:rsidRDefault="00CB0E28" w:rsidP="00CB0E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1751">
        <w:rPr>
          <w:rFonts w:ascii="Times New Roman" w:hAnsi="Times New Roman" w:cs="Times New Roman"/>
          <w:bCs/>
          <w:sz w:val="28"/>
          <w:szCs w:val="28"/>
        </w:rPr>
        <w:t xml:space="preserve">- С какой целью я выполняю это задание, упражнение? </w:t>
      </w:r>
    </w:p>
    <w:p w:rsidR="00CB0E28" w:rsidRDefault="00CB0E28" w:rsidP="00CB0E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A1751">
        <w:rPr>
          <w:rFonts w:ascii="Times New Roman" w:hAnsi="Times New Roman" w:cs="Times New Roman"/>
          <w:bCs/>
          <w:sz w:val="28"/>
          <w:szCs w:val="28"/>
        </w:rPr>
        <w:t xml:space="preserve">Зачем это нужно делать? </w:t>
      </w:r>
    </w:p>
    <w:p w:rsidR="00CB0E28" w:rsidRDefault="00CB0E28" w:rsidP="00CB0E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A1751">
        <w:rPr>
          <w:rFonts w:ascii="Times New Roman" w:hAnsi="Times New Roman" w:cs="Times New Roman"/>
          <w:bCs/>
          <w:sz w:val="28"/>
          <w:szCs w:val="28"/>
        </w:rPr>
        <w:t>Какой конечный результат я хочу получить?</w:t>
      </w:r>
    </w:p>
    <w:p w:rsidR="00037B94" w:rsidRPr="006A1751" w:rsidRDefault="00037B94" w:rsidP="00CB0E2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225B" w:rsidRDefault="00264350" w:rsidP="00762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</w:t>
      </w:r>
      <w:r w:rsidR="002059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проекты на самые разные темы учат работе со словарями, составлению</w:t>
      </w:r>
      <w:r w:rsidR="00205966">
        <w:rPr>
          <w:rFonts w:ascii="Times New Roman" w:hAnsi="Times New Roman" w:cs="Times New Roman"/>
          <w:sz w:val="28"/>
          <w:szCs w:val="28"/>
        </w:rPr>
        <w:t xml:space="preserve"> тематических</w:t>
      </w:r>
      <w:r>
        <w:rPr>
          <w:rFonts w:ascii="Times New Roman" w:hAnsi="Times New Roman" w:cs="Times New Roman"/>
          <w:sz w:val="28"/>
          <w:szCs w:val="28"/>
        </w:rPr>
        <w:t xml:space="preserve"> кроссвордов</w:t>
      </w:r>
      <w:r w:rsidR="00205966">
        <w:rPr>
          <w:rFonts w:ascii="Times New Roman" w:hAnsi="Times New Roman" w:cs="Times New Roman"/>
          <w:sz w:val="28"/>
          <w:szCs w:val="28"/>
        </w:rPr>
        <w:t xml:space="preserve">, словарных диктантов и тестовых заданий. </w:t>
      </w:r>
    </w:p>
    <w:p w:rsidR="00CB0E28" w:rsidRDefault="00CB0E28" w:rsidP="00762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7FC4" w:rsidRDefault="007C7FC4" w:rsidP="00762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225B">
        <w:rPr>
          <w:rFonts w:ascii="Times New Roman" w:hAnsi="Times New Roman" w:cs="Times New Roman"/>
          <w:color w:val="000000"/>
          <w:sz w:val="28"/>
          <w:szCs w:val="28"/>
        </w:rPr>
        <w:t xml:space="preserve">Урок в 6 классе по теме </w:t>
      </w:r>
      <w:r w:rsidRPr="00070F97">
        <w:rPr>
          <w:rFonts w:ascii="Times New Roman" w:hAnsi="Times New Roman" w:cs="Times New Roman"/>
          <w:color w:val="000000"/>
          <w:sz w:val="28"/>
          <w:szCs w:val="28"/>
        </w:rPr>
        <w:t xml:space="preserve">«Описание природы» </w:t>
      </w:r>
      <w:r w:rsidRPr="0076225B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изучения имени прилагательного тоже </w:t>
      </w:r>
      <w:r w:rsidR="0076225B" w:rsidRPr="0076225B">
        <w:rPr>
          <w:rFonts w:ascii="Times New Roman" w:hAnsi="Times New Roman" w:cs="Times New Roman"/>
          <w:color w:val="000000"/>
          <w:sz w:val="28"/>
          <w:szCs w:val="28"/>
        </w:rPr>
        <w:t xml:space="preserve">очень удачно проходит 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именно </w:t>
      </w:r>
      <w:r w:rsidRPr="0076225B">
        <w:rPr>
          <w:rFonts w:ascii="Times New Roman" w:hAnsi="Times New Roman" w:cs="Times New Roman"/>
          <w:color w:val="000000"/>
          <w:sz w:val="28"/>
          <w:szCs w:val="28"/>
        </w:rPr>
        <w:t>в форме проекта.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135C3">
        <w:rPr>
          <w:rFonts w:ascii="Times New Roman" w:hAnsi="Times New Roman" w:cs="Times New Roman"/>
          <w:color w:val="000000"/>
          <w:sz w:val="28"/>
          <w:szCs w:val="28"/>
        </w:rPr>
        <w:t xml:space="preserve">Тем 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более </w:t>
      </w:r>
      <w:r w:rsidR="00F135C3">
        <w:rPr>
          <w:rFonts w:ascii="Times New Roman" w:hAnsi="Times New Roman" w:cs="Times New Roman"/>
          <w:color w:val="000000"/>
          <w:sz w:val="28"/>
          <w:szCs w:val="28"/>
        </w:rPr>
        <w:t xml:space="preserve"> что написание сочинения, как правило, больное место для учащихся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135C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76225B" w:rsidRPr="0076225B">
        <w:rPr>
          <w:rFonts w:ascii="Times New Roman" w:hAnsi="Times New Roman" w:cs="Times New Roman"/>
          <w:color w:val="000000"/>
          <w:sz w:val="28"/>
          <w:szCs w:val="28"/>
        </w:rPr>
        <w:t xml:space="preserve">Ребята учатся составлять текст-описание с использованием средств </w:t>
      </w:r>
      <w:r w:rsidRPr="0076225B">
        <w:rPr>
          <w:rFonts w:ascii="Times New Roman" w:hAnsi="Times New Roman" w:cs="Times New Roman"/>
          <w:color w:val="000000"/>
          <w:sz w:val="28"/>
          <w:szCs w:val="28"/>
        </w:rPr>
        <w:t xml:space="preserve"> художественной выразительности, используя примеры описаний мастеров слова</w:t>
      </w:r>
      <w:r w:rsidR="0076225B" w:rsidRPr="0076225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6225B">
        <w:rPr>
          <w:rFonts w:ascii="Times New Roman" w:hAnsi="Times New Roman" w:cs="Times New Roman"/>
          <w:color w:val="000000"/>
          <w:sz w:val="28"/>
          <w:szCs w:val="28"/>
        </w:rPr>
        <w:t>внимательно относиться  к значению слов – прилагательных и их употреблению в речи.</w:t>
      </w:r>
    </w:p>
    <w:p w:rsidR="00CB0E28" w:rsidRDefault="00CB0E28" w:rsidP="007622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B0E28" w:rsidRDefault="00F135C3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633">
        <w:rPr>
          <w:rFonts w:ascii="Times New Roman" w:hAnsi="Times New Roman" w:cs="Times New Roman"/>
          <w:color w:val="000000"/>
          <w:sz w:val="28"/>
          <w:szCs w:val="28"/>
        </w:rPr>
        <w:t>Не менее удачен проект в 7 классе по теме «Стили речи.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36633">
        <w:rPr>
          <w:rFonts w:ascii="Times New Roman" w:hAnsi="Times New Roman" w:cs="Times New Roman"/>
          <w:color w:val="000000"/>
          <w:sz w:val="28"/>
          <w:szCs w:val="28"/>
        </w:rPr>
        <w:t xml:space="preserve"> Публицистический стиль». Учащимся дано задание найти, 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что и </w:t>
      </w:r>
      <w:r w:rsidRPr="00736633">
        <w:rPr>
          <w:rFonts w:ascii="Times New Roman" w:hAnsi="Times New Roman" w:cs="Times New Roman"/>
          <w:color w:val="000000"/>
          <w:sz w:val="28"/>
          <w:szCs w:val="28"/>
        </w:rPr>
        <w:t xml:space="preserve">как говорится, например, о китах в текстах научного, художественного, </w:t>
      </w:r>
      <w:r w:rsidR="00736633" w:rsidRPr="00736633">
        <w:rPr>
          <w:rFonts w:ascii="Times New Roman" w:hAnsi="Times New Roman" w:cs="Times New Roman"/>
          <w:color w:val="000000"/>
          <w:sz w:val="28"/>
          <w:szCs w:val="28"/>
        </w:rPr>
        <w:t>публицистического стилей.</w:t>
      </w:r>
      <w:r w:rsidRPr="0073663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36633" w:rsidRPr="00736633">
        <w:rPr>
          <w:rFonts w:ascii="Times New Roman" w:hAnsi="Times New Roman" w:cs="Times New Roman"/>
          <w:color w:val="000000"/>
          <w:sz w:val="28"/>
          <w:szCs w:val="28"/>
        </w:rPr>
        <w:t xml:space="preserve">Выделить основные признаки каждого стиля речи. 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Доказать принадлежность каждого конкретного текста к 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определенному стилю речи. </w:t>
      </w:r>
      <w:r w:rsidR="00736633" w:rsidRPr="00736633">
        <w:rPr>
          <w:rFonts w:ascii="Times New Roman" w:hAnsi="Times New Roman" w:cs="Times New Roman"/>
          <w:color w:val="000000"/>
          <w:sz w:val="28"/>
          <w:szCs w:val="28"/>
        </w:rPr>
        <w:t>Отметить отличительные особенности публицистического стиля.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1EE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результате  составить свой текст на свободно </w:t>
      </w:r>
      <w:r w:rsidR="00736633" w:rsidRPr="00736633">
        <w:rPr>
          <w:rFonts w:ascii="Times New Roman" w:hAnsi="Times New Roman" w:cs="Times New Roman"/>
          <w:color w:val="000000"/>
          <w:sz w:val="28"/>
          <w:szCs w:val="28"/>
        </w:rPr>
        <w:t>выбранную тему в публицистическом стиле.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7FC4" w:rsidRPr="00736633">
        <w:rPr>
          <w:rFonts w:ascii="Times New Roman" w:hAnsi="Times New Roman" w:cs="Times New Roman"/>
          <w:color w:val="000000"/>
          <w:sz w:val="28"/>
          <w:szCs w:val="28"/>
        </w:rPr>
        <w:t>Обязательн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>ое условие</w:t>
      </w:r>
      <w:r w:rsidR="007C7FC4" w:rsidRPr="00736633">
        <w:rPr>
          <w:rFonts w:ascii="Times New Roman" w:hAnsi="Times New Roman" w:cs="Times New Roman"/>
          <w:color w:val="000000"/>
          <w:sz w:val="28"/>
          <w:szCs w:val="28"/>
        </w:rPr>
        <w:t xml:space="preserve"> при этом – </w:t>
      </w:r>
      <w:r w:rsidR="00736633">
        <w:rPr>
          <w:rFonts w:ascii="Times New Roman" w:hAnsi="Times New Roman" w:cs="Times New Roman"/>
          <w:color w:val="000000"/>
          <w:sz w:val="28"/>
          <w:szCs w:val="28"/>
        </w:rPr>
        <w:t>рефлексия деятельности, то есть</w:t>
      </w:r>
      <w:r w:rsidR="007C7FC4" w:rsidRPr="00736633">
        <w:rPr>
          <w:rFonts w:ascii="Times New Roman" w:hAnsi="Times New Roman" w:cs="Times New Roman"/>
          <w:color w:val="000000"/>
          <w:sz w:val="28"/>
          <w:szCs w:val="28"/>
        </w:rPr>
        <w:t xml:space="preserve"> оценка того, что лично дало каждому выполнение того или иного учебного задания, что удалось, а что нет, в чем заключались причины неудач и как этого избежать в будущем. Важно, что в таком размышлении учащиеся учатся адекватно оценивать себя и обсуждать результаты.</w:t>
      </w:r>
      <w:r w:rsidR="00D014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B0E28" w:rsidRDefault="0035091E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960" cy="1463040"/>
            <wp:effectExtent l="19050" t="0" r="8890" b="0"/>
            <wp:docPr id="35" name="Рисунок 10" descr="C:\Documents and Settings\UserXP\Рабочий стол\с фотика\20160920_1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XP\Рабочий стол\с фотика\20160920_1336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88" cy="146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09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960" cy="1463040"/>
            <wp:effectExtent l="19050" t="0" r="8890" b="0"/>
            <wp:docPr id="36" name="Рисунок 11" descr="C:\Documents and Settings\UserXP\Рабочий стол\с фотика\20160920_13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с фотика\20160920_1337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92" cy="146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28" w:rsidRDefault="0035751F" w:rsidP="003575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485900"/>
            <wp:effectExtent l="19050" t="0" r="6350" b="0"/>
            <wp:docPr id="37" name="Рисунок 12" descr="C:\Documents and Settings\UserXP\Рабочий стол\с фотика\20160920_13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Рабочий стол\с фотика\20160920_1337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07" cy="148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5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57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657" cy="1431370"/>
            <wp:effectExtent l="19050" t="0" r="8043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29" cy="143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28" w:rsidRDefault="00CB0E28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0E28" w:rsidRDefault="00CB0E28" w:rsidP="00357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8D5" w:rsidRDefault="00465809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всего прочего, на мой взгляд, именно уроки проекты</w:t>
      </w:r>
      <w:r w:rsidR="005211FB">
        <w:rPr>
          <w:rFonts w:ascii="Times New Roman" w:hAnsi="Times New Roman" w:cs="Times New Roman"/>
          <w:sz w:val="28"/>
          <w:szCs w:val="28"/>
        </w:rPr>
        <w:t xml:space="preserve"> дают возможность использовать нестандартные задания, позволяющие ребятам в полной мере проявить свои возможности. Например, на уроке литературы по повести Леонида Андреева «Ангелочек» учащиеся с удовольствием составляют  «</w:t>
      </w:r>
      <w:proofErr w:type="spellStart"/>
      <w:r w:rsidR="005211FB">
        <w:rPr>
          <w:rFonts w:ascii="Times New Roman" w:hAnsi="Times New Roman" w:cs="Times New Roman"/>
          <w:sz w:val="28"/>
          <w:szCs w:val="28"/>
        </w:rPr>
        <w:t>Цветограмму</w:t>
      </w:r>
      <w:proofErr w:type="spellEnd"/>
      <w:r w:rsidR="005211FB">
        <w:rPr>
          <w:rFonts w:ascii="Times New Roman" w:hAnsi="Times New Roman" w:cs="Times New Roman"/>
          <w:sz w:val="28"/>
          <w:szCs w:val="28"/>
        </w:rPr>
        <w:t xml:space="preserve"> сердца» героя до встречи с ангелочком и после, в течение всего урока активно работают с деревом предсказаний. </w:t>
      </w:r>
      <w:proofErr w:type="spellStart"/>
      <w:r w:rsidR="005211FB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5211FB">
        <w:rPr>
          <w:rFonts w:ascii="Times New Roman" w:hAnsi="Times New Roman" w:cs="Times New Roman"/>
          <w:sz w:val="28"/>
          <w:szCs w:val="28"/>
        </w:rPr>
        <w:t xml:space="preserve"> – еще одна форма работы во время проведения урока-проекта, которая дает отличные результаты.</w:t>
      </w:r>
    </w:p>
    <w:p w:rsidR="0035751F" w:rsidRDefault="0035751F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51F" w:rsidRDefault="0035751F" w:rsidP="0035751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362200"/>
            <wp:effectExtent l="19050" t="0" r="0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55" cy="23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690" cy="2391501"/>
            <wp:effectExtent l="19050" t="0" r="3810" b="0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67" cy="239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1F" w:rsidRDefault="0035751F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51F" w:rsidRDefault="0035751F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960" cy="2072640"/>
            <wp:effectExtent l="19050" t="0" r="8890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34" cy="20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7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065020"/>
            <wp:effectExtent l="19050" t="0" r="0" b="0"/>
            <wp:docPr id="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182" cy="207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1F" w:rsidRDefault="0035751F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751F" w:rsidRDefault="0035751F" w:rsidP="004F1C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51F" w:rsidRPr="005211FB" w:rsidRDefault="0035751F" w:rsidP="005211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C12" w:rsidRDefault="006B314F" w:rsidP="004C03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144">
        <w:rPr>
          <w:rFonts w:ascii="Times New Roman" w:hAnsi="Times New Roman" w:cs="Times New Roman"/>
          <w:sz w:val="28"/>
          <w:szCs w:val="28"/>
        </w:rPr>
        <w:t>Хочется сказать, что жажд</w:t>
      </w:r>
      <w:r w:rsidR="001E057A">
        <w:rPr>
          <w:rFonts w:ascii="Times New Roman" w:hAnsi="Times New Roman" w:cs="Times New Roman"/>
          <w:sz w:val="28"/>
          <w:szCs w:val="28"/>
        </w:rPr>
        <w:t>а деятельности и энтузиазм зара</w:t>
      </w:r>
      <w:r w:rsidRPr="00E37144">
        <w:rPr>
          <w:rFonts w:ascii="Times New Roman" w:hAnsi="Times New Roman" w:cs="Times New Roman"/>
          <w:sz w:val="28"/>
          <w:szCs w:val="28"/>
        </w:rPr>
        <w:t>жают не только учащихся среднего звена. Нестандартных уроков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>жаждут и старшеклассники. В области литературы у них к концу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>обучения в школе складываются определённые предпочтения.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>Безусловно, с «читающим</w:t>
      </w:r>
      <w:r w:rsidR="001E057A">
        <w:rPr>
          <w:rFonts w:ascii="Times New Roman" w:hAnsi="Times New Roman" w:cs="Times New Roman"/>
          <w:sz w:val="28"/>
          <w:szCs w:val="28"/>
        </w:rPr>
        <w:t>и» и нестандартно мыслящими уче</w:t>
      </w:r>
      <w:r w:rsidRPr="00E37144">
        <w:rPr>
          <w:rFonts w:ascii="Times New Roman" w:hAnsi="Times New Roman" w:cs="Times New Roman"/>
          <w:sz w:val="28"/>
          <w:szCs w:val="28"/>
        </w:rPr>
        <w:t>никами интереснее работать и самому учителю, хотя подготовка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 xml:space="preserve">к занятиям с ними зачастую требует больше времени. </w:t>
      </w:r>
    </w:p>
    <w:p w:rsidR="00763AB9" w:rsidRDefault="006B314F" w:rsidP="004C03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144">
        <w:rPr>
          <w:rFonts w:ascii="Times New Roman" w:hAnsi="Times New Roman" w:cs="Times New Roman"/>
          <w:sz w:val="28"/>
          <w:szCs w:val="28"/>
        </w:rPr>
        <w:t>Например,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 xml:space="preserve">с учащимися 11 класса в </w:t>
      </w:r>
      <w:r w:rsidR="005211FB">
        <w:rPr>
          <w:rFonts w:ascii="Times New Roman" w:hAnsi="Times New Roman" w:cs="Times New Roman"/>
          <w:sz w:val="28"/>
          <w:szCs w:val="28"/>
        </w:rPr>
        <w:t>прошлом году мы подготовили проект под названием «20 книг, которые…»</w:t>
      </w:r>
      <w:r w:rsidR="004C0361">
        <w:rPr>
          <w:rFonts w:ascii="Times New Roman" w:hAnsi="Times New Roman" w:cs="Times New Roman"/>
          <w:sz w:val="28"/>
          <w:szCs w:val="28"/>
        </w:rPr>
        <w:t xml:space="preserve"> В нем ребята рассказали о том, какие книги из школьной программы они посоветовали бы почитать и почему это необходимо сделать. Кроме того, каждый постарался увлечь хотя бы одной книгой, прочитанной самостоятельно.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>Думается, такая деятельность 11-классников, конечно же,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>не была напрасной. Ведь только ученик думающий, творческий,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>ищущий различные пути реализации поставленной задачи, способен нестандартно мыслить и высказывать свою точку зрения,</w:t>
      </w:r>
      <w:r w:rsidR="001E057A">
        <w:rPr>
          <w:rFonts w:ascii="Times New Roman" w:hAnsi="Times New Roman" w:cs="Times New Roman"/>
          <w:sz w:val="28"/>
          <w:szCs w:val="28"/>
        </w:rPr>
        <w:t xml:space="preserve"> </w:t>
      </w:r>
      <w:r w:rsidRPr="00E37144">
        <w:rPr>
          <w:rFonts w:ascii="Times New Roman" w:hAnsi="Times New Roman" w:cs="Times New Roman"/>
          <w:sz w:val="28"/>
          <w:szCs w:val="28"/>
        </w:rPr>
        <w:t>что немаловажно при подготовке к итоговой аттестации.</w:t>
      </w:r>
      <w:r w:rsidR="004C0361">
        <w:rPr>
          <w:rFonts w:ascii="Times New Roman" w:hAnsi="Times New Roman" w:cs="Times New Roman"/>
          <w:sz w:val="28"/>
          <w:szCs w:val="28"/>
        </w:rPr>
        <w:t xml:space="preserve"> Сегодняшние мои одиннадцатиклассники посчитали этот опыт интересным и решили продолжить проект.</w:t>
      </w:r>
      <w:r w:rsidR="00D014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57A" w:rsidRPr="004C0361" w:rsidRDefault="004C0361" w:rsidP="004C03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и сами многому учимся у детей. Поэтому в будущем хотелось бы рассказать о тех книгах, которые я прочла, благодаря моим ученикам. </w:t>
      </w:r>
      <w:r>
        <w:rPr>
          <w:sz w:val="28"/>
          <w:szCs w:val="28"/>
        </w:rPr>
        <w:t xml:space="preserve">      </w:t>
      </w:r>
    </w:p>
    <w:p w:rsidR="004F1C12" w:rsidRDefault="004F1C12" w:rsidP="001E057A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E37144" w:rsidRDefault="006A1751" w:rsidP="001E0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1751">
        <w:rPr>
          <w:rFonts w:ascii="Times New Roman" w:hAnsi="Times New Roman" w:cs="Times New Roman"/>
          <w:sz w:val="28"/>
          <w:szCs w:val="28"/>
        </w:rPr>
        <w:t xml:space="preserve">Непременным условием проекта является его </w:t>
      </w:r>
      <w:r w:rsidRPr="006A1751">
        <w:rPr>
          <w:rFonts w:ascii="Times New Roman" w:hAnsi="Times New Roman" w:cs="Times New Roman"/>
          <w:b/>
          <w:sz w:val="28"/>
          <w:szCs w:val="28"/>
        </w:rPr>
        <w:t>публичная защита</w:t>
      </w:r>
      <w:r w:rsidRPr="006A1751">
        <w:rPr>
          <w:rFonts w:ascii="Times New Roman" w:hAnsi="Times New Roman" w:cs="Times New Roman"/>
          <w:sz w:val="28"/>
          <w:szCs w:val="28"/>
        </w:rPr>
        <w:t xml:space="preserve">, презентация результата работы. В ходе презентации автор не только рассказывает о ходе работы и показывает его результаты, но и демонстрирует собственные знания и опыт в решении проблемы проекта, приобретённую компетентность. Элемент </w:t>
      </w:r>
      <w:proofErr w:type="spellStart"/>
      <w:r w:rsidRPr="006A1751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Pr="006A1751">
        <w:rPr>
          <w:rFonts w:ascii="Times New Roman" w:hAnsi="Times New Roman" w:cs="Times New Roman"/>
          <w:sz w:val="28"/>
          <w:szCs w:val="28"/>
        </w:rPr>
        <w:t xml:space="preserve"> – важнейшая сторона работы над проектом, которая предполагает рефлексивную оценку автором всей проделанной им работы и приобретённого в её ходе опыта. </w:t>
      </w:r>
    </w:p>
    <w:p w:rsidR="004F1C12" w:rsidRDefault="004F1C12" w:rsidP="001E0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C12" w:rsidRDefault="004F1C12" w:rsidP="001E0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AB9" w:rsidRDefault="00763AB9" w:rsidP="001E0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4C5" w:rsidRDefault="00D014C5" w:rsidP="001E0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Предлагаю вам немного поработать, как это делают мои ученики и их родители в рамках урока- проекта «Сочинение лимериков»</w:t>
      </w:r>
    </w:p>
    <w:p w:rsidR="007D36B2" w:rsidRPr="007D36B2" w:rsidRDefault="007D36B2" w:rsidP="007D36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6B2">
        <w:rPr>
          <w:rFonts w:ascii="Times New Roman" w:hAnsi="Times New Roman" w:cs="Times New Roman"/>
          <w:color w:val="000000"/>
          <w:sz w:val="28"/>
          <w:szCs w:val="28"/>
        </w:rPr>
        <w:t xml:space="preserve">Одним из основных шагов в организации проектной работы является обучение детей составлению моделей. Сложность этого этапа в том, что дети затрудняются выявить существенные признаки и характерные особенности исследуемого объекта и построить обобщенный макет объектов какого-либо класса. </w:t>
      </w:r>
    </w:p>
    <w:p w:rsidR="007D36B2" w:rsidRPr="007D36B2" w:rsidRDefault="007D36B2" w:rsidP="007D36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6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7D36B2">
        <w:rPr>
          <w:rFonts w:ascii="Times New Roman" w:hAnsi="Times New Roman" w:cs="Times New Roman"/>
          <w:color w:val="000000"/>
          <w:sz w:val="28"/>
          <w:szCs w:val="28"/>
        </w:rPr>
        <w:t xml:space="preserve"> данного урока - научить детей строить модель лимерика и самостоятельно составлять юмористические стишки-</w:t>
      </w:r>
      <w:proofErr w:type="spellStart"/>
      <w:r w:rsidRPr="007D36B2">
        <w:rPr>
          <w:rFonts w:ascii="Times New Roman" w:hAnsi="Times New Roman" w:cs="Times New Roman"/>
          <w:color w:val="000000"/>
          <w:sz w:val="28"/>
          <w:szCs w:val="28"/>
        </w:rPr>
        <w:t>пятистрочники</w:t>
      </w:r>
      <w:proofErr w:type="spellEnd"/>
      <w:r w:rsidRPr="007D36B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D36B2" w:rsidRDefault="007D36B2" w:rsidP="007D36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6B2">
        <w:rPr>
          <w:rFonts w:ascii="Times New Roman" w:hAnsi="Times New Roman" w:cs="Times New Roman"/>
          <w:color w:val="000000"/>
          <w:sz w:val="28"/>
          <w:szCs w:val="28"/>
        </w:rPr>
        <w:t xml:space="preserve">Этот урок входит в систему уроков развития речи, объединенных общей темой "Типы речи". </w:t>
      </w:r>
    </w:p>
    <w:p w:rsidR="000C6AE1" w:rsidRDefault="000C6AE1" w:rsidP="007D36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36B2" w:rsidRDefault="000C6AE1" w:rsidP="004F1C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0C6AE1">
        <w:rPr>
          <w:rFonts w:ascii="Times New Roman" w:hAnsi="Times New Roman" w:cs="Times New Roman"/>
          <w:b/>
          <w:i/>
          <w:color w:val="000000"/>
          <w:sz w:val="32"/>
          <w:szCs w:val="32"/>
        </w:rPr>
        <w:t>Элемент мастер-класса</w:t>
      </w:r>
    </w:p>
    <w:p w:rsidR="004F1C12" w:rsidRPr="000C6AE1" w:rsidRDefault="004F1C12" w:rsidP="004F1C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- Сегодня на уроке мы с вами изучим принципы построения лимериков и попробуем сами сочинить лимерики по всем правилам.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>- Поскольку  любое литературное произведение имеет форму, содержание и выразительные средства, то первое ваше задание – проанализировать форму лимериков. Обратите внимание на количество строк, особенности рифмовки, совпадение слов в некоторых строфах и ритм лимерика.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AE1" w:rsidRPr="000C6AE1" w:rsidRDefault="000C6AE1" w:rsidP="004F1C1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b/>
          <w:color w:val="000000"/>
          <w:sz w:val="28"/>
          <w:szCs w:val="28"/>
        </w:rPr>
        <w:t>Задания для групп:</w:t>
      </w:r>
    </w:p>
    <w:p w:rsidR="008945EB" w:rsidRDefault="008945EB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5EB" w:rsidRDefault="008945EB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945EB" w:rsidSect="00DA3A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6AE1" w:rsidRPr="000C6AE1" w:rsidRDefault="004F1C12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</w:t>
      </w:r>
      <w:r w:rsidR="000C6AE1" w:rsidRPr="000C6AE1">
        <w:rPr>
          <w:rFonts w:ascii="Times New Roman" w:hAnsi="Times New Roman" w:cs="Times New Roman"/>
          <w:sz w:val="28"/>
          <w:szCs w:val="28"/>
        </w:rPr>
        <w:t>В Нигерии девушка гибкая</w:t>
      </w:r>
      <w:r w:rsidR="000C6AE1" w:rsidRPr="000C6AE1">
        <w:rPr>
          <w:rFonts w:ascii="Times New Roman" w:hAnsi="Times New Roman" w:cs="Times New Roman"/>
          <w:sz w:val="28"/>
          <w:szCs w:val="28"/>
        </w:rPr>
        <w:br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AE1" w:rsidRPr="000C6AE1">
        <w:rPr>
          <w:rFonts w:ascii="Times New Roman" w:hAnsi="Times New Roman" w:cs="Times New Roman"/>
          <w:sz w:val="28"/>
          <w:szCs w:val="28"/>
        </w:rPr>
        <w:t>На тигре каталась с улыбкою.</w:t>
      </w:r>
      <w:r w:rsidR="000C6AE1" w:rsidRPr="000C6AE1">
        <w:rPr>
          <w:rFonts w:ascii="Times New Roman" w:hAnsi="Times New Roman" w:cs="Times New Roman"/>
          <w:sz w:val="28"/>
          <w:szCs w:val="28"/>
        </w:rPr>
        <w:br/>
        <w:t xml:space="preserve">   Однажды катались они до зари</w:t>
      </w:r>
    </w:p>
    <w:p w:rsidR="000C6AE1" w:rsidRPr="000C6AE1" w:rsidRDefault="000C6AE1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   И девушка вдруг оказалась внутри.</w:t>
      </w:r>
    </w:p>
    <w:p w:rsidR="000C6AE1" w:rsidRDefault="000C6AE1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   А </w:t>
      </w:r>
      <w:proofErr w:type="spellStart"/>
      <w:r w:rsidRPr="000C6AE1">
        <w:rPr>
          <w:rFonts w:ascii="Times New Roman" w:hAnsi="Times New Roman" w:cs="Times New Roman"/>
          <w:sz w:val="28"/>
          <w:szCs w:val="28"/>
        </w:rPr>
        <w:t>тигрова</w:t>
      </w:r>
      <w:proofErr w:type="spellEnd"/>
      <w:r w:rsidRPr="000C6AE1">
        <w:rPr>
          <w:rFonts w:ascii="Times New Roman" w:hAnsi="Times New Roman" w:cs="Times New Roman"/>
          <w:sz w:val="28"/>
          <w:szCs w:val="28"/>
        </w:rPr>
        <w:t xml:space="preserve"> морда светилась </w:t>
      </w:r>
      <w:proofErr w:type="spellStart"/>
      <w:r w:rsidRPr="000C6AE1">
        <w:rPr>
          <w:rFonts w:ascii="Times New Roman" w:hAnsi="Times New Roman" w:cs="Times New Roman"/>
          <w:sz w:val="28"/>
          <w:szCs w:val="28"/>
        </w:rPr>
        <w:t>улыбкою</w:t>
      </w:r>
      <w:proofErr w:type="spellEnd"/>
      <w:r w:rsidRPr="000C6AE1">
        <w:rPr>
          <w:rFonts w:ascii="Times New Roman" w:hAnsi="Times New Roman" w:cs="Times New Roman"/>
          <w:sz w:val="28"/>
          <w:szCs w:val="28"/>
        </w:rPr>
        <w:t>.</w:t>
      </w:r>
    </w:p>
    <w:p w:rsidR="000C6AE1" w:rsidRPr="000C6AE1" w:rsidRDefault="000C6AE1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AE1" w:rsidRDefault="000C6AE1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 2)  Некий старец из города Буда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4F1C12">
        <w:rPr>
          <w:rFonts w:ascii="Times New Roman" w:hAnsi="Times New Roman" w:cs="Times New Roman"/>
          <w:sz w:val="28"/>
          <w:szCs w:val="28"/>
        </w:rPr>
        <w:t xml:space="preserve">   </w:t>
      </w:r>
      <w:r w:rsidRPr="000C6AE1">
        <w:rPr>
          <w:rFonts w:ascii="Times New Roman" w:hAnsi="Times New Roman" w:cs="Times New Roman"/>
          <w:sz w:val="28"/>
          <w:szCs w:val="28"/>
        </w:rPr>
        <w:t>Дебоширил ужасно, покуда</w:t>
      </w:r>
      <w:r w:rsidRPr="000C6AE1">
        <w:rPr>
          <w:rFonts w:ascii="Times New Roman" w:hAnsi="Times New Roman" w:cs="Times New Roman"/>
          <w:sz w:val="28"/>
          <w:szCs w:val="28"/>
        </w:rPr>
        <w:br/>
      </w:r>
      <w:r w:rsidRPr="000C6AE1">
        <w:rPr>
          <w:rFonts w:ascii="Times New Roman" w:hAnsi="Times New Roman" w:cs="Times New Roman"/>
          <w:sz w:val="28"/>
          <w:szCs w:val="28"/>
        </w:rPr>
        <w:lastRenderedPageBreak/>
        <w:t xml:space="preserve">       Некто, взяв молоток,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       Не пристукнул чуток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       Скандалиста из города Буда.</w:t>
      </w:r>
    </w:p>
    <w:p w:rsidR="000C6AE1" w:rsidRPr="000C6AE1" w:rsidRDefault="000C6AE1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AE1" w:rsidRPr="000C6AE1" w:rsidRDefault="000C6AE1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 3)  Жил один старичок, чья привычка</w:t>
      </w:r>
    </w:p>
    <w:p w:rsidR="000C6AE1" w:rsidRPr="000C6AE1" w:rsidRDefault="000C6AE1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C6AE1">
        <w:rPr>
          <w:rFonts w:ascii="Times New Roman" w:hAnsi="Times New Roman" w:cs="Times New Roman"/>
          <w:sz w:val="28"/>
          <w:szCs w:val="28"/>
        </w:rPr>
        <w:t xml:space="preserve"> Была кроликов кушать обычно.</w:t>
      </w:r>
      <w:r w:rsidRPr="000C6AE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C6AE1">
        <w:rPr>
          <w:rFonts w:ascii="Times New Roman" w:hAnsi="Times New Roman" w:cs="Times New Roman"/>
          <w:sz w:val="28"/>
          <w:szCs w:val="28"/>
        </w:rPr>
        <w:t>Восемнадцать сожрав,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        Понял, был он не прав,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        И оставил такую привычку.</w:t>
      </w:r>
    </w:p>
    <w:p w:rsidR="008945EB" w:rsidRDefault="008945EB" w:rsidP="004F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945EB" w:rsidSect="008945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F1C12" w:rsidRDefault="004F1C12" w:rsidP="008945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1C12" w:rsidRDefault="004F1C12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При анализе </w:t>
      </w:r>
      <w:r w:rsidRPr="000C6A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</w:t>
      </w: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 дети выявляют признаки лимерика:</w:t>
      </w:r>
    </w:p>
    <w:p w:rsidR="000C6AE1" w:rsidRPr="000C6AE1" w:rsidRDefault="000C6AE1" w:rsidP="000C6AE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пять строк; </w:t>
      </w:r>
    </w:p>
    <w:p w:rsidR="000C6AE1" w:rsidRPr="000C6AE1" w:rsidRDefault="000C6AE1" w:rsidP="000C6AE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рифма между первой, второй и пятой строками; </w:t>
      </w:r>
    </w:p>
    <w:p w:rsidR="000C6AE1" w:rsidRPr="000C6AE1" w:rsidRDefault="000C6AE1" w:rsidP="000C6AE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рифма между третьей и четвертой строками; </w:t>
      </w:r>
    </w:p>
    <w:p w:rsidR="000C6AE1" w:rsidRPr="000C6AE1" w:rsidRDefault="000C6AE1" w:rsidP="000C6AE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последние слова первой и пятой строк совпадают; </w:t>
      </w:r>
    </w:p>
    <w:p w:rsidR="000C6AE1" w:rsidRPr="000C6AE1" w:rsidRDefault="000C6AE1" w:rsidP="000C6AE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ритм первой, второй, пятой строк совпадают; </w:t>
      </w:r>
    </w:p>
    <w:p w:rsidR="000C6AE1" w:rsidRDefault="000C6AE1" w:rsidP="000C6AE1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ритм третьей и четвертой строк совпадают. </w:t>
      </w:r>
    </w:p>
    <w:p w:rsidR="000C6AE1" w:rsidRPr="000C6AE1" w:rsidRDefault="000C6AE1" w:rsidP="000C6AE1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>- Молодцы! Теперь задание второе. Проанализируйте содержательную сторону лимерика, рассмотрев стихотворение построчно, т.е. обобщенно расскажите, о чем повествует каждая строка.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b/>
          <w:color w:val="000000"/>
          <w:sz w:val="28"/>
          <w:szCs w:val="28"/>
        </w:rPr>
        <w:t>Задание для групп: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Жил–был ученик из Киото,</w:t>
      </w:r>
    </w:p>
    <w:p w:rsidR="000C6AE1" w:rsidRPr="000C6AE1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Постоянно жалевший кого–то.</w:t>
      </w:r>
    </w:p>
    <w:p w:rsidR="000C6AE1" w:rsidRPr="000C6AE1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Он увидел лягушку </w:t>
      </w:r>
      <w:r w:rsidRPr="000C6AE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C6AE1">
        <w:rPr>
          <w:rFonts w:ascii="Times New Roman" w:hAnsi="Times New Roman" w:cs="Times New Roman"/>
          <w:sz w:val="28"/>
          <w:szCs w:val="28"/>
        </w:rPr>
        <w:t>И метнул ей ватрушку.</w:t>
      </w:r>
    </w:p>
    <w:p w:rsidR="000C6AE1" w:rsidRPr="000C6AE1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Благородный мальчик из Киото.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При анализе </w:t>
      </w:r>
      <w:r w:rsidRPr="000C6A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содержания</w:t>
      </w:r>
      <w:r w:rsidRPr="000C6AE1">
        <w:rPr>
          <w:rFonts w:ascii="Times New Roman" w:hAnsi="Times New Roman" w:cs="Times New Roman"/>
          <w:color w:val="000000"/>
          <w:sz w:val="28"/>
          <w:szCs w:val="28"/>
        </w:rPr>
        <w:t xml:space="preserve"> получаем следующее: </w:t>
      </w:r>
    </w:p>
    <w:p w:rsid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форма лимериков была строго закреплена: они состояли из пяти строк. В первой, довольно длинной строке, обычно описывается, кто и где жил да был; вторая, тоже довольно длинная строка, знаком</w:t>
      </w:r>
      <w:r w:rsidR="004F1C12">
        <w:rPr>
          <w:rFonts w:ascii="Times New Roman" w:hAnsi="Times New Roman" w:cs="Times New Roman"/>
          <w:sz w:val="28"/>
          <w:szCs w:val="28"/>
        </w:rPr>
        <w:t>и</w:t>
      </w:r>
      <w:r w:rsidRPr="000C6AE1">
        <w:rPr>
          <w:rFonts w:ascii="Times New Roman" w:hAnsi="Times New Roman" w:cs="Times New Roman"/>
          <w:sz w:val="28"/>
          <w:szCs w:val="28"/>
        </w:rPr>
        <w:t xml:space="preserve">т с какой-то интересной особенностью героя; третья и четвертая строки – короткие, они повествуют о неожиданных, а подчас невероятных событиях; пятая строка – довольно длинная и самая смешная (иногда она похожа на первую). </w:t>
      </w:r>
    </w:p>
    <w:p w:rsidR="008945EB" w:rsidRPr="000C6AE1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color w:val="000000"/>
          <w:sz w:val="28"/>
          <w:szCs w:val="28"/>
        </w:rPr>
        <w:t>- Молодцы! Следующая наша задача – проанализировать выразительные средства, при помощи которых создавались лимерики.</w:t>
      </w:r>
    </w:p>
    <w:p w:rsid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b/>
          <w:color w:val="000000"/>
          <w:sz w:val="28"/>
          <w:szCs w:val="28"/>
        </w:rPr>
        <w:t>Задания для групп: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945EB" w:rsidRDefault="008945EB" w:rsidP="000C6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945EB" w:rsidSect="008945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6AE1" w:rsidRPr="000C6AE1" w:rsidRDefault="000C6AE1" w:rsidP="000C6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lastRenderedPageBreak/>
        <w:t>Был один старичок с бородою</w:t>
      </w:r>
      <w:r w:rsidRPr="000C6AE1">
        <w:rPr>
          <w:rFonts w:ascii="Times New Roman" w:hAnsi="Times New Roman" w:cs="Times New Roman"/>
          <w:sz w:val="28"/>
          <w:szCs w:val="28"/>
        </w:rPr>
        <w:br/>
        <w:t>Поражавшей своею длиною.</w:t>
      </w:r>
      <w:r w:rsidRPr="000C6AE1">
        <w:rPr>
          <w:rFonts w:ascii="Times New Roman" w:hAnsi="Times New Roman" w:cs="Times New Roman"/>
          <w:sz w:val="28"/>
          <w:szCs w:val="28"/>
        </w:rPr>
        <w:br/>
        <w:t>Журавли и синицы,</w:t>
      </w:r>
      <w:r w:rsidRPr="000C6AE1">
        <w:rPr>
          <w:rFonts w:ascii="Times New Roman" w:hAnsi="Times New Roman" w:cs="Times New Roman"/>
          <w:sz w:val="28"/>
          <w:szCs w:val="28"/>
        </w:rPr>
        <w:br/>
        <w:t>Что за чудные птицы,</w:t>
      </w:r>
      <w:r w:rsidRPr="000C6AE1">
        <w:rPr>
          <w:rFonts w:ascii="Times New Roman" w:hAnsi="Times New Roman" w:cs="Times New Roman"/>
          <w:sz w:val="28"/>
          <w:szCs w:val="28"/>
        </w:rPr>
        <w:br/>
        <w:t>Свили гнезда в ней вместе с совою.</w:t>
      </w:r>
    </w:p>
    <w:p w:rsidR="000C6AE1" w:rsidRPr="000C6AE1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lastRenderedPageBreak/>
        <w:t>Владелица виллы в Салониках</w:t>
      </w:r>
      <w:r w:rsidRPr="000C6AE1">
        <w:rPr>
          <w:rFonts w:ascii="Times New Roman" w:hAnsi="Times New Roman" w:cs="Times New Roman"/>
          <w:sz w:val="28"/>
          <w:szCs w:val="28"/>
        </w:rPr>
        <w:br/>
        <w:t>Была удивительно тоненькой.</w:t>
      </w:r>
    </w:p>
    <w:p w:rsidR="000C6AE1" w:rsidRPr="000C6AE1" w:rsidRDefault="000C6AE1" w:rsidP="000C6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Захотела в прохладу</w:t>
      </w:r>
      <w:r w:rsidRPr="000C6AE1">
        <w:rPr>
          <w:rFonts w:ascii="Times New Roman" w:hAnsi="Times New Roman" w:cs="Times New Roman"/>
          <w:sz w:val="28"/>
          <w:szCs w:val="28"/>
        </w:rPr>
        <w:br/>
        <w:t>Испить лимонаду</w:t>
      </w:r>
    </w:p>
    <w:p w:rsidR="000C6AE1" w:rsidRPr="000C6AE1" w:rsidRDefault="000C6AE1" w:rsidP="000C6AE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И упала в бокал сквозь соломинку.</w:t>
      </w:r>
    </w:p>
    <w:p w:rsidR="008945EB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8945EB" w:rsidSect="008945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F1C12" w:rsidRDefault="004F1C12" w:rsidP="008945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При анализе </w:t>
      </w:r>
      <w:r w:rsidRPr="000C6AE1">
        <w:rPr>
          <w:rFonts w:ascii="Times New Roman" w:hAnsi="Times New Roman" w:cs="Times New Roman"/>
          <w:b/>
          <w:bCs/>
          <w:sz w:val="28"/>
          <w:szCs w:val="28"/>
        </w:rPr>
        <w:t>выразительных средств</w:t>
      </w:r>
      <w:r w:rsidRPr="000C6AE1">
        <w:rPr>
          <w:rFonts w:ascii="Times New Roman" w:hAnsi="Times New Roman" w:cs="Times New Roman"/>
          <w:sz w:val="28"/>
          <w:szCs w:val="28"/>
        </w:rPr>
        <w:t xml:space="preserve"> получаем: 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- слова-повторы; 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- сравнения;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- метафоры; 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- междометия; 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- игра слов. 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5EB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5EB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5EB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lastRenderedPageBreak/>
        <w:t xml:space="preserve">- Молодцы! А теперь задание посложнее. Я предлагаю вашему вниманию лимерики, а вы попытайтесь, поняв их смысл, подобрать подходящую русскую пословицу или 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>« крылатое выражение».</w:t>
      </w: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Жил-был человечек ленивый,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Ну очень он был терпеливый.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Еды он мог ждать часами, </w:t>
      </w:r>
      <w:r w:rsidRPr="000C6AE1">
        <w:rPr>
          <w:rFonts w:ascii="Times New Roman" w:hAnsi="Times New Roman" w:cs="Times New Roman"/>
          <w:sz w:val="28"/>
          <w:szCs w:val="28"/>
        </w:rPr>
        <w:br/>
        <w:t>Слегка шевеля усами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6AE1">
        <w:rPr>
          <w:rFonts w:ascii="Times New Roman" w:hAnsi="Times New Roman" w:cs="Times New Roman"/>
          <w:sz w:val="28"/>
          <w:szCs w:val="28"/>
        </w:rPr>
        <w:t xml:space="preserve">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Вот какой был человечек ленивый! </w:t>
      </w:r>
    </w:p>
    <w:p w:rsidR="004F1C12" w:rsidRPr="008945EB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(Без труда - не вытянешь рыбки из пруда</w:t>
      </w:r>
      <w:r w:rsidR="004F1C12" w:rsidRPr="008945EB">
        <w:rPr>
          <w:rFonts w:ascii="Times New Roman" w:hAnsi="Times New Roman" w:cs="Times New Roman"/>
          <w:i/>
          <w:sz w:val="28"/>
          <w:szCs w:val="28"/>
        </w:rPr>
        <w:t>.</w:t>
      </w:r>
    </w:p>
    <w:p w:rsidR="000C6AE1" w:rsidRPr="008945EB" w:rsidRDefault="004F1C12" w:rsidP="000C6AE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Под лежачий камень вода не течет.)</w:t>
      </w:r>
    </w:p>
    <w:p w:rsidR="000C6AE1" w:rsidRPr="000C6AE1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Однажды корова взлетела,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Но в небе она посинела.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Хвост у нее отлетел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Свалилась она в карусель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Уж больше корова не летала! </w:t>
      </w:r>
    </w:p>
    <w:p w:rsidR="008945EB" w:rsidRPr="008945EB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(Рожденный ползать - летать не может</w:t>
      </w:r>
      <w:r w:rsidR="008945EB" w:rsidRPr="008945EB">
        <w:rPr>
          <w:rFonts w:ascii="Times New Roman" w:hAnsi="Times New Roman" w:cs="Times New Roman"/>
          <w:i/>
          <w:sz w:val="28"/>
          <w:szCs w:val="28"/>
        </w:rPr>
        <w:t>.</w:t>
      </w:r>
    </w:p>
    <w:p w:rsidR="008945EB" w:rsidRPr="008945EB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Не по Сеньке шапка.</w:t>
      </w:r>
    </w:p>
    <w:p w:rsidR="000C6AE1" w:rsidRPr="008945EB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Что позволено Юпитеру, не позволено быку.)</w:t>
      </w:r>
    </w:p>
    <w:p w:rsidR="000C6AE1" w:rsidRPr="000C6AE1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Однажды картофель для щей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Украл голодный </w:t>
      </w:r>
      <w:proofErr w:type="spellStart"/>
      <w:r w:rsidRPr="000C6AE1">
        <w:rPr>
          <w:rFonts w:ascii="Times New Roman" w:hAnsi="Times New Roman" w:cs="Times New Roman"/>
          <w:sz w:val="28"/>
          <w:szCs w:val="28"/>
        </w:rPr>
        <w:t>Кащей</w:t>
      </w:r>
      <w:proofErr w:type="spellEnd"/>
      <w:r w:rsidRPr="000C6AE1">
        <w:rPr>
          <w:rFonts w:ascii="Times New Roman" w:hAnsi="Times New Roman" w:cs="Times New Roman"/>
          <w:sz w:val="28"/>
          <w:szCs w:val="28"/>
        </w:rPr>
        <w:t xml:space="preserve">.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Ел он картошку всю ночь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Теперь ему не помочь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Вот сколько было картофеля для щей! </w:t>
      </w:r>
    </w:p>
    <w:p w:rsidR="004F1C12" w:rsidRPr="008945EB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(Жадность, что река: чем дальше, тем шире</w:t>
      </w:r>
      <w:r w:rsidR="004F1C12" w:rsidRPr="008945EB">
        <w:rPr>
          <w:rFonts w:ascii="Times New Roman" w:hAnsi="Times New Roman" w:cs="Times New Roman"/>
          <w:i/>
          <w:sz w:val="28"/>
          <w:szCs w:val="28"/>
        </w:rPr>
        <w:t>.</w:t>
      </w:r>
    </w:p>
    <w:p w:rsidR="004F1C12" w:rsidRPr="008945EB" w:rsidRDefault="004F1C12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Жадность до добра не доведет.</w:t>
      </w:r>
    </w:p>
    <w:p w:rsidR="004F1C12" w:rsidRPr="008945EB" w:rsidRDefault="004F1C12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Жадность фраера сгубила.</w:t>
      </w:r>
    </w:p>
    <w:p w:rsidR="008945EB" w:rsidRPr="008945EB" w:rsidRDefault="004F1C12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Ешь смело, но знай меру.</w:t>
      </w:r>
    </w:p>
    <w:p w:rsidR="000C6AE1" w:rsidRPr="008945EB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На чужой каравай рот не разевай.</w:t>
      </w:r>
      <w:r w:rsidR="004F1C12" w:rsidRPr="008945EB">
        <w:rPr>
          <w:rFonts w:ascii="Times New Roman" w:hAnsi="Times New Roman" w:cs="Times New Roman"/>
          <w:i/>
          <w:sz w:val="28"/>
          <w:szCs w:val="28"/>
        </w:rPr>
        <w:t>)</w:t>
      </w:r>
    </w:p>
    <w:p w:rsidR="000C6AE1" w:rsidRPr="000C6AE1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t xml:space="preserve">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Жил-был на полке фужер хрустальный.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Огромный, будто кувшин стеклянный.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Повсюду он нос свой совал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И на пол с размаху упал. </w:t>
      </w:r>
      <w:r w:rsidRPr="000C6AE1">
        <w:rPr>
          <w:rFonts w:ascii="Times New Roman" w:hAnsi="Times New Roman" w:cs="Times New Roman"/>
          <w:sz w:val="28"/>
          <w:szCs w:val="28"/>
        </w:rPr>
        <w:br/>
        <w:t xml:space="preserve">Вот и не стало фужера хрустального. </w:t>
      </w:r>
    </w:p>
    <w:p w:rsidR="008945EB" w:rsidRPr="008945EB" w:rsidRDefault="000C6AE1" w:rsidP="000C6AE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(Любопытной Варваре на базаре нос оторвали</w:t>
      </w:r>
      <w:r w:rsidR="008945EB" w:rsidRPr="008945EB">
        <w:rPr>
          <w:rFonts w:ascii="Times New Roman" w:hAnsi="Times New Roman" w:cs="Times New Roman"/>
          <w:i/>
          <w:sz w:val="28"/>
          <w:szCs w:val="28"/>
        </w:rPr>
        <w:t>.</w:t>
      </w:r>
    </w:p>
    <w:p w:rsidR="000C6AE1" w:rsidRDefault="008945EB" w:rsidP="000C6AE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945EB">
        <w:rPr>
          <w:rFonts w:ascii="Times New Roman" w:hAnsi="Times New Roman" w:cs="Times New Roman"/>
          <w:i/>
          <w:sz w:val="28"/>
          <w:szCs w:val="28"/>
        </w:rPr>
        <w:t>Не суй нос не в свой вопрос.)</w:t>
      </w:r>
    </w:p>
    <w:p w:rsidR="008945EB" w:rsidRDefault="008945EB" w:rsidP="000C6AE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945EB" w:rsidRDefault="008945EB" w:rsidP="000C6AE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945EB" w:rsidRPr="008945EB" w:rsidRDefault="008945EB" w:rsidP="000C6AE1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0C6AE1" w:rsidRP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AE1" w:rsidRDefault="000C6AE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E1">
        <w:rPr>
          <w:rFonts w:ascii="Times New Roman" w:hAnsi="Times New Roman" w:cs="Times New Roman"/>
          <w:sz w:val="28"/>
          <w:szCs w:val="28"/>
        </w:rPr>
        <w:lastRenderedPageBreak/>
        <w:t>- Молодцы! А теперь – последнее задание: каждая группа должна сочинить свой лимерик в соответствии со всеми правилами.</w:t>
      </w:r>
    </w:p>
    <w:p w:rsidR="008945EB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711" w:rsidRDefault="006C671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  <w:sectPr w:rsidR="006C6711" w:rsidSect="008945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45EB" w:rsidRPr="006C6711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lastRenderedPageBreak/>
        <w:t>Жил был кот</w:t>
      </w:r>
    </w:p>
    <w:p w:rsidR="008945EB" w:rsidRPr="006C6711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t>Постоянно пил компот.</w:t>
      </w:r>
    </w:p>
    <w:p w:rsidR="008945EB" w:rsidRPr="006C6711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t>Увидел диван</w:t>
      </w:r>
    </w:p>
    <w:p w:rsidR="008945EB" w:rsidRPr="006C6711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t>И сразу упал.</w:t>
      </w:r>
    </w:p>
    <w:p w:rsidR="006C6711" w:rsidRPr="006C6711" w:rsidRDefault="008945EB" w:rsidP="00763AB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t>Вот какой был жирный кот.</w:t>
      </w:r>
    </w:p>
    <w:p w:rsidR="006C6711" w:rsidRPr="006C6711" w:rsidRDefault="006C671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lastRenderedPageBreak/>
        <w:t>Жил на крыше серый кот,</w:t>
      </w:r>
    </w:p>
    <w:p w:rsidR="006C6711" w:rsidRPr="006C6711" w:rsidRDefault="006C671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t>Захотел он бутерброд.</w:t>
      </w:r>
    </w:p>
    <w:p w:rsidR="006C6711" w:rsidRPr="006C6711" w:rsidRDefault="006C671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t>Он решил спуститься вниз.</w:t>
      </w:r>
    </w:p>
    <w:p w:rsidR="006C6711" w:rsidRPr="006C6711" w:rsidRDefault="006C671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t>Прокричали ему: «Брысь!»</w:t>
      </w:r>
    </w:p>
    <w:p w:rsidR="006C6711" w:rsidRPr="006C6711" w:rsidRDefault="006C6711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6711">
        <w:rPr>
          <w:rFonts w:ascii="Times New Roman" w:hAnsi="Times New Roman" w:cs="Times New Roman"/>
          <w:i/>
          <w:sz w:val="28"/>
          <w:szCs w:val="28"/>
        </w:rPr>
        <w:t>Перехотел кот бутерброд.</w:t>
      </w:r>
    </w:p>
    <w:p w:rsidR="006C6711" w:rsidRDefault="006C6711" w:rsidP="00763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C6711" w:rsidSect="006C671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945EB" w:rsidRPr="000C6AE1" w:rsidRDefault="008945EB" w:rsidP="000C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45EB" w:rsidRPr="00763AB9" w:rsidRDefault="008945EB" w:rsidP="00763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718" cy="2537344"/>
            <wp:effectExtent l="19050" t="0" r="2882" b="0"/>
            <wp:docPr id="4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60" cy="254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2109" cy="2538497"/>
            <wp:effectExtent l="19050" t="0" r="2441" b="0"/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25" cy="25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EB" w:rsidRDefault="00763AB9" w:rsidP="00E371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24350" cy="2354580"/>
            <wp:effectExtent l="19050" t="0" r="0" b="0"/>
            <wp:docPr id="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23" cy="23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AB9" w:rsidRDefault="00763AB9" w:rsidP="00763AB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45EB" w:rsidRDefault="008945EB" w:rsidP="00E371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3AB9" w:rsidRDefault="00763AB9" w:rsidP="00E371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37144" w:rsidRPr="005D761A" w:rsidRDefault="00E37144" w:rsidP="00E371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761A">
        <w:rPr>
          <w:rFonts w:ascii="Times New Roman" w:hAnsi="Times New Roman" w:cs="Times New Roman"/>
          <w:bCs/>
          <w:sz w:val="28"/>
          <w:szCs w:val="28"/>
        </w:rPr>
        <w:t>В заключение хочется сказать, что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Pr="005D761A">
        <w:rPr>
          <w:rFonts w:ascii="Times New Roman" w:hAnsi="Times New Roman" w:cs="Times New Roman"/>
          <w:b/>
          <w:bCs/>
          <w:sz w:val="28"/>
          <w:szCs w:val="28"/>
        </w:rPr>
        <w:t>роектная деятельность</w:t>
      </w:r>
      <w:r w:rsidRPr="005D761A">
        <w:rPr>
          <w:rFonts w:ascii="Times New Roman" w:hAnsi="Times New Roman" w:cs="Times New Roman"/>
          <w:bCs/>
          <w:sz w:val="28"/>
          <w:szCs w:val="28"/>
        </w:rPr>
        <w:t xml:space="preserve"> – педагогическая технология, ориентированная не на интеграцию фактических знаний, а на их применение и приобретение новых знаний путем самообразования. Метод дает простор для творческой инициативы учащихся и педагога, подразумевает их дружеское сотрудничество, что создает положительную мотивацию ребенка к учебе. </w:t>
      </w:r>
      <w:r w:rsidRPr="005D761A">
        <w:rPr>
          <w:rFonts w:ascii="Times New Roman" w:hAnsi="Times New Roman" w:cs="Times New Roman"/>
          <w:b/>
          <w:bCs/>
          <w:sz w:val="28"/>
          <w:szCs w:val="28"/>
        </w:rPr>
        <w:t>“Я знаю, для чего мне надо то, что я познаю. Я знаю, где и как эти знания применить”.</w:t>
      </w:r>
      <w:r w:rsidRPr="005D761A">
        <w:rPr>
          <w:rFonts w:ascii="Times New Roman" w:hAnsi="Times New Roman" w:cs="Times New Roman"/>
          <w:bCs/>
          <w:sz w:val="28"/>
          <w:szCs w:val="28"/>
        </w:rPr>
        <w:t xml:space="preserve"> Эти слова вполне могут служить девизом для участников проектной деятельности.</w:t>
      </w:r>
    </w:p>
    <w:sectPr w:rsidR="00E37144" w:rsidRPr="005D761A" w:rsidSect="008945E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03035"/>
    <w:multiLevelType w:val="hybridMultilevel"/>
    <w:tmpl w:val="5E2E7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8F7C18"/>
    <w:multiLevelType w:val="hybridMultilevel"/>
    <w:tmpl w:val="B93230A4"/>
    <w:lvl w:ilvl="0" w:tplc="9CD64432">
      <w:start w:val="1"/>
      <w:numFmt w:val="decimal"/>
      <w:lvlText w:val="%1)"/>
      <w:lvlJc w:val="left"/>
      <w:pPr>
        <w:ind w:left="780" w:hanging="42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C36A95"/>
    <w:multiLevelType w:val="multilevel"/>
    <w:tmpl w:val="33C21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1DF4"/>
    <w:rsid w:val="00037B94"/>
    <w:rsid w:val="00070D29"/>
    <w:rsid w:val="00070F97"/>
    <w:rsid w:val="000A1EEC"/>
    <w:rsid w:val="000C6AE1"/>
    <w:rsid w:val="001E057A"/>
    <w:rsid w:val="00205966"/>
    <w:rsid w:val="00264350"/>
    <w:rsid w:val="002A1DF4"/>
    <w:rsid w:val="00307399"/>
    <w:rsid w:val="0035091E"/>
    <w:rsid w:val="0035751F"/>
    <w:rsid w:val="00432EC6"/>
    <w:rsid w:val="00465809"/>
    <w:rsid w:val="004C0361"/>
    <w:rsid w:val="004F1C12"/>
    <w:rsid w:val="005211FB"/>
    <w:rsid w:val="005263ED"/>
    <w:rsid w:val="005D761A"/>
    <w:rsid w:val="006A1751"/>
    <w:rsid w:val="006B314F"/>
    <w:rsid w:val="006C6711"/>
    <w:rsid w:val="00727521"/>
    <w:rsid w:val="00731537"/>
    <w:rsid w:val="00736633"/>
    <w:rsid w:val="0076225B"/>
    <w:rsid w:val="00763AB9"/>
    <w:rsid w:val="007872D2"/>
    <w:rsid w:val="007C7FC4"/>
    <w:rsid w:val="007D36B2"/>
    <w:rsid w:val="008945EB"/>
    <w:rsid w:val="00A12741"/>
    <w:rsid w:val="00A20D26"/>
    <w:rsid w:val="00BC387F"/>
    <w:rsid w:val="00C1657D"/>
    <w:rsid w:val="00CB0E28"/>
    <w:rsid w:val="00CD48D5"/>
    <w:rsid w:val="00CF2220"/>
    <w:rsid w:val="00D014C5"/>
    <w:rsid w:val="00D031A0"/>
    <w:rsid w:val="00D6039A"/>
    <w:rsid w:val="00DA3A1D"/>
    <w:rsid w:val="00DA6BDD"/>
    <w:rsid w:val="00E37144"/>
    <w:rsid w:val="00F135C3"/>
    <w:rsid w:val="00FC4488"/>
    <w:rsid w:val="00FE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C6796"/>
  <w15:docId w15:val="{33921CDD-C157-4372-9D27-27BE4063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87F"/>
    <w:pPr>
      <w:ind w:left="720"/>
      <w:contextualSpacing/>
    </w:pPr>
  </w:style>
  <w:style w:type="paragraph" w:customStyle="1" w:styleId="1">
    <w:name w:val="обычноый 1"/>
    <w:basedOn w:val="a"/>
    <w:link w:val="10"/>
    <w:autoRedefine/>
    <w:rsid w:val="007C7FC4"/>
    <w:pPr>
      <w:spacing w:after="0" w:line="36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Normal (Web)"/>
    <w:basedOn w:val="a"/>
    <w:rsid w:val="007C7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бычноый 1 Знак"/>
    <w:basedOn w:val="a0"/>
    <w:link w:val="1"/>
    <w:rsid w:val="007C7FC4"/>
    <w:rPr>
      <w:rFonts w:ascii="Times New Roman" w:eastAsia="Calibri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2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BC97C-22B8-4B28-AA9B-C753AF7C5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12</Pages>
  <Words>2548</Words>
  <Characters>14525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10</cp:revision>
  <dcterms:created xsi:type="dcterms:W3CDTF">2016-09-04T08:22:00Z</dcterms:created>
  <dcterms:modified xsi:type="dcterms:W3CDTF">2022-09-11T17:23:00Z</dcterms:modified>
</cp:coreProperties>
</file>